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EB" w:rsidRPr="00DC0711" w:rsidRDefault="004445C4" w:rsidP="00F50207">
      <w:pPr>
        <w:tabs>
          <w:tab w:val="left" w:pos="2550"/>
        </w:tabs>
        <w:rPr>
          <w:rFonts w:ascii="Times New Roman" w:hAnsi="Times New Roman" w:cs="Times New Roman"/>
          <w:sz w:val="4"/>
        </w:rPr>
      </w:pPr>
      <w:r w:rsidRPr="004445C4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17.9pt;margin-top:-9.6pt;width:133.85pt;height:91.25pt;z-index:251652605" fillcolor="white [3212]" strokecolor="white [3212]">
            <v:textbox style="mso-next-textbox:#_x0000_s1033">
              <w:txbxContent>
                <w:p w:rsidR="009C0EDD" w:rsidRPr="009C0EDD" w:rsidRDefault="009C0EDD" w:rsidP="009C0ED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9C0ED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Память о павших –</w:t>
                  </w:r>
                </w:p>
                <w:p w:rsidR="009C0EDD" w:rsidRPr="009C0EDD" w:rsidRDefault="009C0EDD" w:rsidP="009C0E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9C0ED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забота живущих:</w:t>
                  </w:r>
                </w:p>
                <w:p w:rsidR="009C0EDD" w:rsidRPr="009C0EDD" w:rsidRDefault="009C0EDD" w:rsidP="009C0ED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9C0ED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Памятник, Вечный огонь,</w:t>
                  </w:r>
                </w:p>
                <w:p w:rsidR="009C0EDD" w:rsidRPr="009C0EDD" w:rsidRDefault="009C0EDD" w:rsidP="009C0E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9C0ED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Обелиск…</w:t>
                  </w:r>
                </w:p>
                <w:p w:rsidR="009C0EDD" w:rsidRPr="009C0EDD" w:rsidRDefault="009C0EDD" w:rsidP="009C0ED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9C0ED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Главное, выжившим,</w:t>
                  </w:r>
                </w:p>
                <w:p w:rsidR="009C0EDD" w:rsidRPr="009C0EDD" w:rsidRDefault="009C0EDD" w:rsidP="009C0E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9C0ED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рядом идущим,</w:t>
                  </w:r>
                </w:p>
                <w:p w:rsidR="009C0EDD" w:rsidRPr="009C0EDD" w:rsidRDefault="009C0EDD" w:rsidP="009C0ED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9C0ED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Не позабудь, человек,</w:t>
                  </w:r>
                </w:p>
                <w:p w:rsidR="009C0EDD" w:rsidRPr="009C0EDD" w:rsidRDefault="009C0EDD" w:rsidP="009C0E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9C0ED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поклонись.</w:t>
                  </w:r>
                </w:p>
                <w:p w:rsidR="001A4FD6" w:rsidRPr="009C0EDD" w:rsidRDefault="001A4FD6" w:rsidP="009C0ED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4445C4">
        <w:rPr>
          <w:rFonts w:ascii="Times New Roman" w:hAnsi="Times New Roman" w:cs="Times New Roman"/>
          <w:noProof/>
        </w:rPr>
        <w:pict>
          <v:shape id="_x0000_s1037" type="#_x0000_t202" style="position:absolute;margin-left:424.5pt;margin-top:-26.5pt;width:138pt;height:108.15pt;z-index:251653630" strokecolor="white [3212]">
            <v:textbox style="mso-next-textbox:#_x0000_s1037">
              <w:txbxContent>
                <w:p w:rsidR="001A4FD6" w:rsidRDefault="0031293D">
                  <w:r w:rsidRPr="0031293D">
                    <w:rPr>
                      <w:noProof/>
                    </w:rPr>
                    <w:drawing>
                      <wp:inline distT="0" distB="0" distL="0" distR="0">
                        <wp:extent cx="1371868" cy="1397358"/>
                        <wp:effectExtent l="19050" t="0" r="0" b="0"/>
                        <wp:docPr id="2" name="Picture 2" descr="C:\Documents and Settings\Тюлеманова\Рабочий стол\ВОВ\kl;kj;lkj;lkj;lkj;l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Documents and Settings\Тюлеманова\Рабочий стол\ВОВ\kl;kj;lkj;lkj;lkj;l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email">
                                  <a:lum bright="1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868" cy="13973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A4FD6" w:rsidRPr="006D5DD9">
                    <w:rPr>
                      <w:noProof/>
                    </w:rPr>
                    <w:drawing>
                      <wp:inline distT="0" distB="0" distL="0" distR="0">
                        <wp:extent cx="1313913" cy="1216449"/>
                        <wp:effectExtent l="19050" t="0" r="537" b="0"/>
                        <wp:docPr id="5" name="Рисунок 1" descr="C:\Documents and Settings\Тюлеманова\Рабочий стол\ВОВ\0000034704-original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Picture 3" descr="C:\Documents and Settings\Тюлеманова\Рабочий стол\ВОВ\0000034704-origin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20000"/>
                                </a:blip>
                                <a:srcRect l="21094" t="25667" r="9375" b="14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7563" cy="12290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4445C4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8.25pt;height:43.5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  </w:t>
      </w:r>
      <w:r w:rsidR="00F50207">
        <w:rPr>
          <w:rFonts w:ascii="Times New Roman" w:hAnsi="Times New Roman" w:cs="Times New Roman"/>
        </w:rPr>
        <w:t xml:space="preserve">      </w:t>
      </w:r>
    </w:p>
    <w:p w:rsidR="00CD0254" w:rsidRPr="00DC0711" w:rsidRDefault="00445250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  <w:r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 </w:t>
      </w:r>
    </w:p>
    <w:p w:rsidR="00CD0254" w:rsidRPr="004462CF" w:rsidRDefault="00CD0254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4"/>
        </w:rPr>
      </w:pPr>
    </w:p>
    <w:p w:rsidR="0031293D" w:rsidRDefault="00CD0254" w:rsidP="002E5B68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E06812">
        <w:rPr>
          <w:rFonts w:ascii="Times New Roman" w:hAnsi="Times New Roman" w:cs="Times New Roman"/>
          <w:b/>
          <w:i/>
          <w:color w:val="C00000"/>
          <w:sz w:val="20"/>
        </w:rPr>
        <w:t>Информационный  лист</w:t>
      </w:r>
      <w:r w:rsidRPr="00E06812">
        <w:rPr>
          <w:rFonts w:ascii="Times New Roman" w:hAnsi="Times New Roman" w:cs="Times New Roman"/>
          <w:b/>
          <w:i/>
          <w:sz w:val="18"/>
        </w:rPr>
        <w:t xml:space="preserve"> </w:t>
      </w:r>
      <w:r w:rsidR="00846E07" w:rsidRPr="0013146A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33104B">
        <w:rPr>
          <w:rFonts w:ascii="Times New Roman" w:hAnsi="Times New Roman" w:cs="Times New Roman"/>
          <w:b/>
          <w:i/>
          <w:sz w:val="18"/>
          <w:szCs w:val="18"/>
        </w:rPr>
        <w:t>май</w:t>
      </w:r>
      <w:r w:rsidR="000B486C"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="006D55CE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0B486C">
        <w:rPr>
          <w:rFonts w:ascii="Times New Roman" w:hAnsi="Times New Roman" w:cs="Times New Roman"/>
          <w:b/>
          <w:i/>
          <w:sz w:val="18"/>
          <w:szCs w:val="18"/>
        </w:rPr>
        <w:t>201</w:t>
      </w:r>
      <w:r w:rsidR="009E7C60">
        <w:rPr>
          <w:rFonts w:ascii="Times New Roman" w:hAnsi="Times New Roman" w:cs="Times New Roman"/>
          <w:b/>
          <w:i/>
          <w:sz w:val="18"/>
          <w:szCs w:val="18"/>
        </w:rPr>
        <w:t>9</w:t>
      </w:r>
      <w:r w:rsidRPr="0013146A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815D8F" w:rsidRPr="00815D8F">
        <w:rPr>
          <w:rFonts w:ascii="Times New Roman" w:hAnsi="Times New Roman" w:cs="Times New Roman"/>
          <w:noProof/>
        </w:rPr>
        <w:t xml:space="preserve"> </w:t>
      </w:r>
      <w:r w:rsidR="00F50207">
        <w:rPr>
          <w:rFonts w:ascii="Times New Roman" w:hAnsi="Times New Roman" w:cs="Times New Roman"/>
          <w:noProof/>
        </w:rPr>
        <w:t xml:space="preserve"> </w:t>
      </w:r>
      <w:r w:rsidR="007F378B">
        <w:rPr>
          <w:rFonts w:ascii="Times New Roman" w:hAnsi="Times New Roman" w:cs="Times New Roman"/>
          <w:noProof/>
        </w:rPr>
        <w:t xml:space="preserve"> </w:t>
      </w:r>
    </w:p>
    <w:p w:rsidR="0031293D" w:rsidRPr="00224E17" w:rsidRDefault="0031293D" w:rsidP="002E5B68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  <w:sz w:val="16"/>
        </w:rPr>
      </w:pPr>
    </w:p>
    <w:p w:rsidR="00C6677B" w:rsidRPr="00493D29" w:rsidRDefault="007F378B" w:rsidP="002E5B68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  <w:sz w:val="8"/>
        </w:rPr>
      </w:pPr>
      <w:r>
        <w:rPr>
          <w:rFonts w:ascii="Times New Roman" w:hAnsi="Times New Roman" w:cs="Times New Roman"/>
          <w:noProof/>
        </w:rPr>
        <w:t xml:space="preserve">       </w:t>
      </w:r>
      <w:r w:rsidR="009811F8">
        <w:rPr>
          <w:rFonts w:ascii="Times New Roman" w:hAnsi="Times New Roman" w:cs="Times New Roman"/>
          <w:noProof/>
        </w:rPr>
        <w:t xml:space="preserve">     </w:t>
      </w:r>
    </w:p>
    <w:tbl>
      <w:tblPr>
        <w:tblStyle w:val="a5"/>
        <w:tblW w:w="10740" w:type="dxa"/>
        <w:tblLayout w:type="fixed"/>
        <w:tblLook w:val="04A0"/>
      </w:tblPr>
      <w:tblGrid>
        <w:gridCol w:w="3510"/>
        <w:gridCol w:w="3828"/>
        <w:gridCol w:w="3402"/>
      </w:tblGrid>
      <w:tr w:rsidR="000D3A8F" w:rsidRPr="00DC0711" w:rsidTr="009E7C60">
        <w:tc>
          <w:tcPr>
            <w:tcW w:w="3510" w:type="dxa"/>
          </w:tcPr>
          <w:p w:rsidR="00CC39BC" w:rsidRPr="00224E17" w:rsidRDefault="00CC39BC" w:rsidP="00CC39BC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18"/>
              </w:rPr>
            </w:pPr>
          </w:p>
          <w:p w:rsidR="009E7C60" w:rsidRPr="00224E17" w:rsidRDefault="009E7C60" w:rsidP="00CC39BC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224E17">
              <w:rPr>
                <w:rFonts w:ascii="Times New Roman" w:eastAsia="Times New Roman" w:hAnsi="Times New Roman" w:cs="Times New Roman"/>
                <w:b/>
                <w:color w:val="C00000"/>
              </w:rPr>
              <w:t>2019 год – Год театра в России</w:t>
            </w:r>
          </w:p>
        </w:tc>
        <w:tc>
          <w:tcPr>
            <w:tcW w:w="3828" w:type="dxa"/>
          </w:tcPr>
          <w:p w:rsidR="00224E17" w:rsidRPr="001019BB" w:rsidRDefault="00224E17" w:rsidP="00224E17">
            <w:pPr>
              <w:pStyle w:val="a7"/>
              <w:spacing w:before="0" w:beforeAutospacing="0" w:after="0" w:afterAutospacing="0"/>
              <w:jc w:val="center"/>
              <w:rPr>
                <w:rFonts w:eastAsia="MS Mincho"/>
                <w:b/>
                <w:color w:val="C00000"/>
                <w:sz w:val="14"/>
                <w:szCs w:val="16"/>
              </w:rPr>
            </w:pPr>
          </w:p>
          <w:p w:rsidR="00224E17" w:rsidRPr="00224E17" w:rsidRDefault="00224E17" w:rsidP="00224E17">
            <w:pPr>
              <w:pStyle w:val="a7"/>
              <w:spacing w:before="0" w:beforeAutospacing="0" w:after="0" w:afterAutospacing="0"/>
              <w:jc w:val="center"/>
              <w:rPr>
                <w:rFonts w:eastAsia="MS Mincho"/>
                <w:b/>
                <w:color w:val="C00000"/>
                <w:sz w:val="22"/>
                <w:szCs w:val="16"/>
              </w:rPr>
            </w:pPr>
            <w:r w:rsidRPr="00224E17">
              <w:rPr>
                <w:rFonts w:eastAsia="MS Mincho"/>
                <w:b/>
                <w:color w:val="C00000"/>
                <w:sz w:val="22"/>
                <w:szCs w:val="16"/>
              </w:rPr>
              <w:t>Писатели-</w:t>
            </w:r>
            <w:r w:rsidR="00AE4A6C">
              <w:rPr>
                <w:rFonts w:eastAsia="MS Mincho"/>
                <w:b/>
                <w:color w:val="C00000"/>
                <w:sz w:val="22"/>
                <w:szCs w:val="16"/>
              </w:rPr>
              <w:t>фронтовики</w:t>
            </w:r>
          </w:p>
          <w:p w:rsidR="00224E17" w:rsidRPr="00224E17" w:rsidRDefault="00224E17" w:rsidP="00224E17">
            <w:pPr>
              <w:pStyle w:val="a7"/>
              <w:spacing w:before="0" w:beforeAutospacing="0" w:after="0" w:afterAutospacing="0"/>
              <w:jc w:val="center"/>
              <w:rPr>
                <w:rFonts w:eastAsia="MS Mincho"/>
                <w:b/>
                <w:color w:val="C00000"/>
                <w:sz w:val="22"/>
                <w:szCs w:val="16"/>
              </w:rPr>
            </w:pPr>
            <w:r w:rsidRPr="00224E17">
              <w:rPr>
                <w:rFonts w:eastAsia="MS Mincho"/>
                <w:b/>
                <w:color w:val="C00000"/>
                <w:sz w:val="22"/>
                <w:szCs w:val="16"/>
              </w:rPr>
              <w:t xml:space="preserve"> Великой Отечественной войны</w:t>
            </w:r>
          </w:p>
          <w:p w:rsidR="005E12E5" w:rsidRPr="00224E17" w:rsidRDefault="005E12E5" w:rsidP="008C046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i w:val="0"/>
                <w:color w:val="C00000"/>
                <w:sz w:val="14"/>
                <w:szCs w:val="22"/>
              </w:rPr>
            </w:pPr>
          </w:p>
        </w:tc>
        <w:tc>
          <w:tcPr>
            <w:tcW w:w="3402" w:type="dxa"/>
          </w:tcPr>
          <w:p w:rsidR="005A3DD3" w:rsidRPr="00224E17" w:rsidRDefault="005A3DD3" w:rsidP="00D5472B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color w:val="C00000"/>
                <w:sz w:val="10"/>
                <w:szCs w:val="18"/>
              </w:rPr>
            </w:pPr>
          </w:p>
          <w:p w:rsidR="00224E17" w:rsidRPr="00224E17" w:rsidRDefault="00224E17" w:rsidP="00D5472B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color w:val="C00000"/>
                <w:sz w:val="12"/>
                <w:szCs w:val="18"/>
              </w:rPr>
            </w:pPr>
          </w:p>
          <w:p w:rsidR="00D5472B" w:rsidRPr="00224E17" w:rsidRDefault="00A30D56" w:rsidP="00D5472B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color w:val="C00000"/>
                <w:szCs w:val="18"/>
              </w:rPr>
            </w:pPr>
            <w:r w:rsidRPr="00224E17">
              <w:rPr>
                <w:rFonts w:ascii="Times New Roman" w:hAnsi="Times New Roman" w:cs="Times New Roman"/>
                <w:b/>
                <w:color w:val="C00000"/>
                <w:szCs w:val="18"/>
              </w:rPr>
              <w:t>«Мурзилка»</w:t>
            </w:r>
            <w:r w:rsidR="0099383B">
              <w:rPr>
                <w:rFonts w:ascii="Times New Roman" w:hAnsi="Times New Roman" w:cs="Times New Roman"/>
                <w:b/>
                <w:color w:val="C00000"/>
                <w:szCs w:val="18"/>
              </w:rPr>
              <w:t xml:space="preserve"> </w:t>
            </w:r>
            <w:r w:rsidRPr="00224E17">
              <w:rPr>
                <w:rFonts w:ascii="Times New Roman" w:hAnsi="Times New Roman" w:cs="Times New Roman"/>
                <w:b/>
                <w:color w:val="C00000"/>
                <w:szCs w:val="18"/>
              </w:rPr>
              <w:t>- журнал детворы</w:t>
            </w:r>
          </w:p>
        </w:tc>
      </w:tr>
      <w:tr w:rsidR="0009616D" w:rsidRPr="00D65291" w:rsidTr="00D65291">
        <w:trPr>
          <w:trHeight w:val="64"/>
        </w:trPr>
        <w:tc>
          <w:tcPr>
            <w:tcW w:w="3510" w:type="dxa"/>
          </w:tcPr>
          <w:p w:rsidR="00CD5E8D" w:rsidRDefault="00CD5E8D" w:rsidP="00C017A8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  <w:p w:rsidR="00DD315D" w:rsidRDefault="0031293D" w:rsidP="00C5683C">
            <w:pPr>
              <w:pStyle w:val="a7"/>
              <w:shd w:val="clear" w:color="auto" w:fill="FFFFFF"/>
              <w:spacing w:before="0" w:beforeAutospacing="0" w:after="0" w:afterAutospacing="0"/>
              <w:ind w:firstLine="343"/>
              <w:rPr>
                <w:color w:val="000000" w:themeColor="text1"/>
                <w:sz w:val="20"/>
                <w:szCs w:val="20"/>
                <w:shd w:val="clear" w:color="auto" w:fill="000000"/>
              </w:rPr>
            </w:pPr>
            <w:r>
              <w:rPr>
                <w:color w:val="C00000"/>
                <w:sz w:val="18"/>
                <w:szCs w:val="18"/>
              </w:rPr>
              <w:t xml:space="preserve">    </w:t>
            </w:r>
            <w:r w:rsidR="00C5683C"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Великая Отечественная война – особая </w:t>
            </w:r>
            <w:r w:rsidR="00DD315D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страница в истории нашей </w:t>
            </w:r>
            <w:r w:rsidR="00DD315D" w:rsidRPr="00DD315D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страны</w:t>
            </w:r>
            <w:r w:rsidR="0046233E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, </w:t>
            </w:r>
            <w:r w:rsidR="00DD315D" w:rsidRPr="00DD315D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в том числе и театр</w:t>
            </w:r>
            <w:r w:rsidR="006C7274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ов</w:t>
            </w:r>
            <w:r w:rsidR="00DD315D" w:rsidRPr="00DD315D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.</w:t>
            </w:r>
            <w:r w:rsidR="00C5683C">
              <w:rPr>
                <w:color w:val="000000" w:themeColor="text1"/>
                <w:sz w:val="20"/>
                <w:szCs w:val="20"/>
                <w:shd w:val="clear" w:color="auto" w:fill="000000"/>
              </w:rPr>
              <w:t xml:space="preserve"> </w:t>
            </w:r>
          </w:p>
          <w:p w:rsidR="006C7274" w:rsidRDefault="00DD315D" w:rsidP="00C5683C">
            <w:pPr>
              <w:pStyle w:val="a7"/>
              <w:shd w:val="clear" w:color="auto" w:fill="FFFFFF"/>
              <w:spacing w:before="0" w:beforeAutospacing="0" w:after="0" w:afterAutospacing="0"/>
              <w:ind w:firstLine="343"/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</w:pPr>
            <w:r>
              <w:rPr>
                <w:color w:val="383838"/>
                <w:sz w:val="20"/>
                <w:szCs w:val="20"/>
              </w:rPr>
              <w:t xml:space="preserve">Начало войны труппа </w:t>
            </w:r>
            <w:r w:rsidR="006C7274" w:rsidRPr="00AE5247">
              <w:rPr>
                <w:b/>
                <w:color w:val="383838"/>
                <w:sz w:val="20"/>
                <w:szCs w:val="20"/>
              </w:rPr>
              <w:t xml:space="preserve">Казанского </w:t>
            </w:r>
            <w:r w:rsidRPr="00AE5247">
              <w:rPr>
                <w:b/>
                <w:color w:val="383838"/>
                <w:sz w:val="20"/>
                <w:szCs w:val="20"/>
              </w:rPr>
              <w:t>театра им.В.Качалова</w:t>
            </w:r>
            <w:r w:rsidRPr="00D033EA">
              <w:rPr>
                <w:b/>
                <w:i/>
                <w:color w:val="383838"/>
                <w:sz w:val="20"/>
                <w:szCs w:val="20"/>
              </w:rPr>
              <w:t xml:space="preserve"> </w:t>
            </w:r>
            <w:r>
              <w:rPr>
                <w:color w:val="383838"/>
                <w:sz w:val="20"/>
                <w:szCs w:val="20"/>
              </w:rPr>
              <w:t xml:space="preserve">встретила </w:t>
            </w:r>
            <w:r w:rsidR="0006345B">
              <w:rPr>
                <w:color w:val="383838"/>
                <w:sz w:val="20"/>
                <w:szCs w:val="20"/>
              </w:rPr>
              <w:t>в Крыму.</w:t>
            </w:r>
            <w:r>
              <w:rPr>
                <w:color w:val="383838"/>
                <w:sz w:val="20"/>
                <w:szCs w:val="20"/>
              </w:rPr>
              <w:t xml:space="preserve">  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21 июня</w:t>
            </w:r>
            <w:r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1941 г.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спектаклем </w:t>
            </w:r>
            <w:r w:rsidRPr="00D033EA">
              <w:rPr>
                <w:i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«Царь Федор Иоанович»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открылись гастроли в Ялте. На следующий день началась война. </w:t>
            </w:r>
            <w:r w:rsidR="00AE5247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23 и 24 июня спектаклей не было. 25 июня было решено отыграть </w:t>
            </w:r>
            <w:r w:rsidRPr="00D033EA">
              <w:rPr>
                <w:i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«Кремлевкие куранты»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, а 26-го </w:t>
            </w:r>
            <w:r w:rsidRPr="00D033EA">
              <w:rPr>
                <w:i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«Маскарад».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</w:t>
            </w:r>
          </w:p>
          <w:p w:rsidR="0046233E" w:rsidRDefault="00DD315D" w:rsidP="00C5683C">
            <w:pPr>
              <w:pStyle w:val="a7"/>
              <w:shd w:val="clear" w:color="auto" w:fill="FFFFFF"/>
              <w:spacing w:before="0" w:beforeAutospacing="0" w:after="0" w:afterAutospacing="0"/>
              <w:ind w:firstLine="343"/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</w:pP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Война остановила гастроли, немцы стремительно наступали в направлении Крыма.</w:t>
            </w:r>
            <w:r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 </w:t>
            </w:r>
          </w:p>
          <w:p w:rsidR="00DD315D" w:rsidRDefault="00DD315D" w:rsidP="00C5683C">
            <w:pPr>
              <w:pStyle w:val="a7"/>
              <w:shd w:val="clear" w:color="auto" w:fill="FFFFFF"/>
              <w:spacing w:before="0" w:beforeAutospacing="0" w:after="0" w:afterAutospacing="0"/>
              <w:ind w:firstLine="343"/>
              <w:rPr>
                <w:color w:val="000000" w:themeColor="text1"/>
                <w:sz w:val="20"/>
                <w:szCs w:val="20"/>
                <w:shd w:val="clear" w:color="auto" w:fill="000000"/>
              </w:rPr>
            </w:pPr>
            <w:r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Актеры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добирались до Казани кто как мог… </w:t>
            </w:r>
            <w:r w:rsidR="00D033EA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В полном составе коллектив смог собраться только осенью. Часть сотрудников ушла на фронт, большая часть труппа была оставлена для полноценной работы театра</w:t>
            </w:r>
            <w:r w:rsidRPr="00AA7BF5">
              <w:rPr>
                <w:color w:val="000000" w:themeColor="text1"/>
                <w:sz w:val="20"/>
                <w:szCs w:val="20"/>
                <w:highlight w:val="white"/>
                <w:shd w:val="clear" w:color="auto" w:fill="FFFFFF" w:themeFill="background1"/>
              </w:rPr>
              <w:t>.</w:t>
            </w:r>
            <w:r w:rsidR="00AA7BF5" w:rsidRPr="00AA7BF5">
              <w:rPr>
                <w:color w:val="000000" w:themeColor="text1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06345B" w:rsidRPr="00D033EA">
              <w:rPr>
                <w:b/>
                <w:i/>
                <w:color w:val="000000" w:themeColor="text1"/>
                <w:sz w:val="20"/>
                <w:szCs w:val="20"/>
                <w:highlight w:val="white"/>
                <w:shd w:val="clear" w:color="auto" w:fill="FFFFFF" w:themeFill="background1"/>
              </w:rPr>
              <w:t>16</w:t>
            </w:r>
            <w:r w:rsidR="0006345B" w:rsidRPr="00D033EA">
              <w:rPr>
                <w:b/>
                <w:i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августа 1941 года</w:t>
            </w:r>
            <w:r w:rsidR="0006345B"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удалось открыть сезон спектаклем </w:t>
            </w:r>
            <w:r w:rsidR="0006345B" w:rsidRPr="00D033EA">
              <w:rPr>
                <w:i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«Кремлевские куранты».</w:t>
            </w:r>
            <w:r w:rsidR="0006345B"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Теперь главной темой для всех становится тема войны</w:t>
            </w:r>
          </w:p>
          <w:p w:rsidR="004B3CC0" w:rsidRDefault="00FD3192" w:rsidP="00FD3192">
            <w:pPr>
              <w:pStyle w:val="a7"/>
              <w:shd w:val="clear" w:color="auto" w:fill="FFFFFF"/>
              <w:spacing w:before="0" w:beforeAutospacing="0" w:after="0" w:afterAutospacing="0"/>
              <w:ind w:firstLine="343"/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</w:pP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За четыре года войны театр </w:t>
            </w:r>
            <w:r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им.В.Качалова 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сыграл </w:t>
            </w:r>
            <w:r w:rsidRPr="00D033EA">
              <w:rPr>
                <w:b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148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шефских спектаклей, провел </w:t>
            </w:r>
            <w:r w:rsidRPr="00D033EA">
              <w:rPr>
                <w:b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4428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концертных</w:t>
            </w:r>
            <w:r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выступлений, постоянно обслуживал </w:t>
            </w:r>
            <w:r w:rsidRPr="00D033EA">
              <w:rPr>
                <w:b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15</w:t>
            </w:r>
            <w:r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госпиталей. Семь фронтовых бригад выезжало на передовые позиции.</w:t>
            </w:r>
            <w:r w:rsidR="0046233E"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В декабре 1941 года на фронт отправляются концертные бригады, в состав которых входили артисты Казанского театра</w:t>
            </w:r>
            <w:r w:rsidR="00AA7BF5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им.В.Качалова</w:t>
            </w:r>
            <w:r w:rsidR="0046233E"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.</w:t>
            </w:r>
            <w:r w:rsidR="0046233E" w:rsidRPr="00EA608B">
              <w:rPr>
                <w:color w:val="000000" w:themeColor="text1"/>
                <w:sz w:val="20"/>
                <w:szCs w:val="20"/>
                <w:highlight w:val="white"/>
              </w:rPr>
              <w:br/>
            </w:r>
            <w:r w:rsidR="00AA7BF5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   </w:t>
            </w:r>
            <w:r w:rsidR="0046233E"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Со спектаклем </w:t>
            </w:r>
            <w:r w:rsidR="0046233E" w:rsidRPr="004B3CC0">
              <w:rPr>
                <w:b/>
                <w:i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«Вынужденная посадка» </w:t>
            </w:r>
            <w:r w:rsidR="0046233E"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выезжали на третий Белорусский </w:t>
            </w:r>
            <w:r w:rsidR="004B3CC0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фронт. </w:t>
            </w:r>
          </w:p>
          <w:p w:rsidR="004B3CC0" w:rsidRDefault="004B3CC0" w:rsidP="004B3CC0">
            <w:pPr>
              <w:pStyle w:val="a7"/>
              <w:shd w:val="clear" w:color="auto" w:fill="FFFFFF"/>
              <w:spacing w:before="0" w:beforeAutospacing="0" w:after="0" w:afterAutospacing="0"/>
              <w:ind w:firstLine="343"/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</w:pPr>
          </w:p>
          <w:p w:rsidR="004B3CC0" w:rsidRDefault="004B3CC0" w:rsidP="004B3CC0">
            <w:pPr>
              <w:pStyle w:val="a7"/>
              <w:shd w:val="clear" w:color="auto" w:fill="FFFFFF"/>
              <w:spacing w:before="0" w:beforeAutospacing="0" w:after="0" w:afterAutospacing="0"/>
              <w:ind w:firstLine="343"/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</w:pPr>
          </w:p>
          <w:p w:rsidR="004B3CC0" w:rsidRDefault="004B3CC0" w:rsidP="00224E1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</w:pPr>
          </w:p>
          <w:p w:rsidR="0046233E" w:rsidRPr="00326E71" w:rsidRDefault="00326E71" w:rsidP="00AE4A6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0"/>
                <w:highlight w:val="white"/>
                <w:shd w:val="clear" w:color="auto" w:fill="00000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51580" behindDoc="0" locked="0" layoutInCell="1" allowOverlap="1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-936625</wp:posOffset>
                  </wp:positionV>
                  <wp:extent cx="939165" cy="1491615"/>
                  <wp:effectExtent l="19050" t="19050" r="13335" b="13335"/>
                  <wp:wrapThrough wrapText="bothSides">
                    <wp:wrapPolygon edited="0">
                      <wp:start x="-438" y="-276"/>
                      <wp:lineTo x="-438" y="21793"/>
                      <wp:lineTo x="21907" y="21793"/>
                      <wp:lineTo x="21907" y="-276"/>
                      <wp:lineTo x="-438" y="-276"/>
                    </wp:wrapPolygon>
                  </wp:wrapThrough>
                  <wp:docPr id="9" name="Рисунок 13" descr="C:\Users\Ученик.111\AppData\Local\Microsoft\Windows\Temporary Internet Files\Content.Word\афиш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Ученик.111\AppData\Local\Microsoft\Windows\Temporary Internet Files\Content.Word\афиша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20000"/>
                          </a:blip>
                          <a:srcRect t="5357" r="1992" b="78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1491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6233E"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В </w:t>
            </w:r>
            <w:r w:rsidR="0046233E" w:rsidRPr="00D033EA">
              <w:rPr>
                <w:b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1945 </w:t>
            </w:r>
            <w:r w:rsidR="0046233E"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году играли на Прибалтийском участке фронта спектакль</w:t>
            </w:r>
            <w:r w:rsidR="004B3CC0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 </w:t>
            </w:r>
            <w:r w:rsidR="0046233E" w:rsidRPr="004B3CC0">
              <w:rPr>
                <w:b/>
                <w:i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«Женитьба </w:t>
            </w:r>
            <w:r w:rsidR="00AA7BF5">
              <w:rPr>
                <w:b/>
                <w:i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</w:t>
            </w:r>
            <w:r w:rsidR="0046233E" w:rsidRPr="004B3CC0">
              <w:rPr>
                <w:b/>
                <w:i/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Белугина».</w:t>
            </w:r>
            <w:r w:rsidR="0046233E" w:rsidRPr="00EA608B">
              <w:rPr>
                <w:color w:val="000000" w:themeColor="text1"/>
                <w:sz w:val="20"/>
                <w:szCs w:val="20"/>
                <w:highlight w:val="white"/>
              </w:rPr>
              <w:br/>
            </w:r>
            <w:r w:rsidR="00FD3192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</w:t>
            </w:r>
            <w:r w:rsidR="004B3CC0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   </w:t>
            </w:r>
            <w:r w:rsidR="00FD3192"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>Театром было</w:t>
            </w:r>
            <w:r w:rsidR="00FD3192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собрано и передано государству </w:t>
            </w:r>
            <w:r w:rsidR="00AA7BF5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на оборонные нужды</w:t>
            </w:r>
            <w:r w:rsidR="00FD3192" w:rsidRPr="00EA608B">
              <w:rPr>
                <w:color w:val="000000" w:themeColor="text1"/>
                <w:sz w:val="20"/>
                <w:szCs w:val="20"/>
                <w:highlight w:val="white"/>
                <w:shd w:val="clear" w:color="auto" w:fill="000000"/>
              </w:rPr>
              <w:t xml:space="preserve"> более одного миллиона рублей.</w:t>
            </w:r>
          </w:p>
          <w:p w:rsidR="00B275F7" w:rsidRPr="00326E71" w:rsidRDefault="00F72660" w:rsidP="00326E71">
            <w:pPr>
              <w:shd w:val="clear" w:color="auto" w:fill="FFFFFF"/>
              <w:spacing w:line="156" w:lineRule="atLeast"/>
              <w:textAlignment w:val="top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  <w:r w:rsidRPr="00326E71">
              <w:rPr>
                <w:color w:val="1F497D" w:themeColor="text2"/>
                <w:sz w:val="20"/>
                <w:szCs w:val="18"/>
                <w:highlight w:val="white"/>
                <w:shd w:val="clear" w:color="auto" w:fill="000000"/>
              </w:rPr>
              <w:t xml:space="preserve">Источник: </w:t>
            </w:r>
            <w:hyperlink r:id="rId11" w:tgtFrame="_blank" w:history="1">
              <w:r w:rsidR="00326E71" w:rsidRPr="00326E71">
                <w:rPr>
                  <w:rStyle w:val="ad"/>
                  <w:rFonts w:ascii="Arial" w:hAnsi="Arial" w:cs="Arial"/>
                  <w:b/>
                  <w:bCs/>
                  <w:color w:val="1F497D" w:themeColor="text2"/>
                  <w:sz w:val="20"/>
                  <w:szCs w:val="18"/>
                </w:rPr>
                <w:t>teatrkachalov.ru</w:t>
              </w:r>
            </w:hyperlink>
            <w:r w:rsidR="00326E71" w:rsidRPr="00326E71">
              <w:rPr>
                <w:rStyle w:val="pathseparator"/>
                <w:rFonts w:ascii="Verdana" w:hAnsi="Verdana" w:cs="Arial"/>
                <w:color w:val="1F497D" w:themeColor="text2"/>
                <w:sz w:val="18"/>
                <w:szCs w:val="18"/>
              </w:rPr>
              <w:t>›</w:t>
            </w:r>
          </w:p>
        </w:tc>
        <w:tc>
          <w:tcPr>
            <w:tcW w:w="3828" w:type="dxa"/>
          </w:tcPr>
          <w:p w:rsidR="009E7C60" w:rsidRPr="005D431E" w:rsidRDefault="009E7C60" w:rsidP="009E7C60">
            <w:pPr>
              <w:pStyle w:val="a7"/>
              <w:spacing w:before="0" w:beforeAutospacing="0" w:after="0" w:afterAutospacing="0"/>
              <w:jc w:val="center"/>
              <w:rPr>
                <w:rFonts w:eastAsia="MS Mincho"/>
                <w:b/>
                <w:color w:val="C00000"/>
                <w:sz w:val="16"/>
                <w:szCs w:val="16"/>
              </w:rPr>
            </w:pPr>
          </w:p>
          <w:p w:rsidR="00224366" w:rsidRDefault="00306D70" w:rsidP="00224366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645B0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      </w:t>
            </w:r>
            <w:r w:rsidR="004B3036" w:rsidRPr="00F057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тяжелейшие годы суровых испытаний </w:t>
            </w:r>
            <w:r w:rsidR="001C0D7E" w:rsidRPr="00F057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4B3036" w:rsidRPr="00F05788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Великой</w:t>
            </w:r>
            <w:r w:rsidR="004B3036" w:rsidRPr="00F057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4B3036" w:rsidRPr="00F05788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Отечественной</w:t>
            </w:r>
            <w:r w:rsidR="001C0D7E" w:rsidRPr="00F057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</w:t>
            </w:r>
            <w:r w:rsidR="004B3036" w:rsidRPr="00F05788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войны</w:t>
            </w:r>
            <w:r w:rsidR="004B3036" w:rsidRPr="00F057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F05788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4B3036" w:rsidRPr="00F0578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писатели</w:t>
            </w:r>
            <w:r w:rsidR="004B3036" w:rsidRPr="00F057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и поэты</w:t>
            </w:r>
            <w:r w:rsidRPr="00F057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4B3036" w:rsidRPr="00F057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весь свой талант отдавали победе </w:t>
            </w:r>
            <w:r w:rsidRPr="00F057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над врагом.</w:t>
            </w:r>
            <w:r w:rsidR="00224366" w:rsidRPr="00F057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Более  тысячи  членов </w:t>
            </w:r>
            <w:r w:rsidR="00224366" w:rsidRPr="006F4BD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Союза</w:t>
            </w:r>
            <w:r w:rsidR="00224366" w:rsidRPr="00F057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 </w:t>
            </w:r>
            <w:r w:rsidR="00224366" w:rsidRPr="00F05788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писателей</w:t>
            </w:r>
            <w:r w:rsidR="00224366" w:rsidRPr="00F057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 создавали свои произведения непосредственно на фронте и в партизанских отрядах, 500  человек были награждены орденами и медалями. 18 стали Героями Советского Союза.   </w:t>
            </w:r>
            <w:r w:rsidR="00224366" w:rsidRPr="00F05788">
              <w:rPr>
                <w:rFonts w:ascii="Times New Roman" w:eastAsia="MS Mincho" w:hAnsi="Times New Roman" w:cs="Times New Roman"/>
                <w:sz w:val="20"/>
                <w:szCs w:val="20"/>
              </w:rPr>
              <w:t>275 писателей погибли на войне</w:t>
            </w:r>
            <w:r w:rsidR="00C645B0" w:rsidRPr="00F05788">
              <w:rPr>
                <w:rFonts w:ascii="Times New Roman" w:eastAsia="MS Mincho" w:hAnsi="Times New Roman" w:cs="Times New Roman"/>
                <w:sz w:val="20"/>
                <w:szCs w:val="20"/>
              </w:rPr>
              <w:t>.</w:t>
            </w:r>
          </w:p>
          <w:p w:rsidR="004D13D7" w:rsidRPr="009329A7" w:rsidRDefault="009329A7" w:rsidP="0082552E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9329A7">
              <w:rPr>
                <w:rFonts w:ascii="Times New Roman" w:eastAsia="MS Mincho" w:hAnsi="Times New Roman" w:cs="Times New Roman"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-1905</wp:posOffset>
                  </wp:positionV>
                  <wp:extent cx="1057910" cy="1028700"/>
                  <wp:effectExtent l="19050" t="0" r="8890" b="0"/>
                  <wp:wrapNone/>
                  <wp:docPr id="4" name="Рисунок 2" descr="C:\Users\Ученик.111\AppData\Local\Microsoft\Windows\Temporary Internet Files\Content.Word\image_image_2538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еник.111\AppData\Local\Microsoft\Windows\Temporary Internet Files\Content.Word\image_image_2538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2552E" w:rsidRPr="006F4BDB" w:rsidRDefault="00C645B0" w:rsidP="0082552E">
            <w:pPr>
              <w:jc w:val="center"/>
              <w:rPr>
                <w:rFonts w:ascii="Times New Roman" w:eastAsia="MS Mincho" w:hAnsi="Times New Roman" w:cs="Times New Roman"/>
                <w:b/>
                <w:i/>
                <w:color w:val="C00000"/>
                <w:szCs w:val="18"/>
                <w:u w:val="single"/>
              </w:rPr>
            </w:pPr>
            <w:r w:rsidRPr="006F4BDB">
              <w:rPr>
                <w:rFonts w:ascii="Times New Roman" w:eastAsia="MS Mincho" w:hAnsi="Times New Roman" w:cs="Times New Roman"/>
                <w:b/>
                <w:i/>
                <w:color w:val="C00000"/>
                <w:szCs w:val="18"/>
                <w:u w:val="single"/>
              </w:rPr>
              <w:t>Писатели –</w:t>
            </w:r>
          </w:p>
          <w:p w:rsidR="00C645B0" w:rsidRPr="006F4BDB" w:rsidRDefault="00C645B0" w:rsidP="00C645B0">
            <w:pPr>
              <w:jc w:val="center"/>
              <w:rPr>
                <w:rFonts w:ascii="Times New Roman" w:eastAsia="MS Mincho" w:hAnsi="Times New Roman" w:cs="Times New Roman"/>
                <w:b/>
                <w:i/>
                <w:color w:val="C00000"/>
                <w:szCs w:val="18"/>
                <w:u w:val="single"/>
              </w:rPr>
            </w:pPr>
            <w:r w:rsidRPr="006F4BDB">
              <w:rPr>
                <w:rFonts w:ascii="Times New Roman" w:eastAsia="MS Mincho" w:hAnsi="Times New Roman" w:cs="Times New Roman"/>
                <w:b/>
                <w:i/>
                <w:color w:val="C00000"/>
                <w:szCs w:val="18"/>
                <w:u w:val="single"/>
              </w:rPr>
              <w:t>майские юбиляры</w:t>
            </w:r>
          </w:p>
          <w:p w:rsidR="00BE057D" w:rsidRDefault="00BE057D" w:rsidP="009077AC">
            <w:pPr>
              <w:jc w:val="right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</w:pPr>
          </w:p>
          <w:p w:rsidR="0082552E" w:rsidRDefault="0082552E" w:rsidP="00BE057D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</w:pPr>
          </w:p>
          <w:p w:rsidR="0082552E" w:rsidRPr="00BE057D" w:rsidRDefault="0082552E" w:rsidP="00BE057D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</w:pPr>
          </w:p>
          <w:p w:rsidR="009E7C60" w:rsidRDefault="00061F3F" w:rsidP="009E7C60">
            <w:pPr>
              <w:rPr>
                <w:rFonts w:ascii="Times New Roman" w:hAnsi="Times New Roman" w:cs="Times New Roman"/>
                <w:color w:val="000000"/>
                <w:sz w:val="4"/>
                <w:szCs w:val="4"/>
                <w:shd w:val="clear" w:color="auto" w:fill="FFFFFF"/>
              </w:rPr>
            </w:pPr>
            <w:r w:rsidRPr="009077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Горит и кружится планета,</w:t>
            </w:r>
            <w:r w:rsidRPr="009077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77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Над нашей Родиною дым,</w:t>
            </w:r>
            <w:r w:rsidRPr="009077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77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 значит, нам нужна одна победа,</w:t>
            </w:r>
            <w:r w:rsidRPr="009077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077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Одна на всех, мы за ценой не постоим.</w:t>
            </w:r>
          </w:p>
          <w:p w:rsidR="009077AC" w:rsidRPr="009077AC" w:rsidRDefault="009077AC" w:rsidP="009E7C60">
            <w:pPr>
              <w:rPr>
                <w:rFonts w:ascii="Times New Roman" w:hAnsi="Times New Roman" w:cs="Times New Roman"/>
                <w:color w:val="000000"/>
                <w:sz w:val="4"/>
                <w:szCs w:val="4"/>
                <w:shd w:val="clear" w:color="auto" w:fill="FFFFFF"/>
              </w:rPr>
            </w:pPr>
          </w:p>
          <w:p w:rsidR="00146DA6" w:rsidRDefault="00061F3F" w:rsidP="00D033EA">
            <w:pPr>
              <w:jc w:val="right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</w:pPr>
            <w:r w:rsidRPr="004A415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0"/>
                <w:shd w:val="clear" w:color="auto" w:fill="FFFFFF"/>
              </w:rPr>
              <w:t xml:space="preserve">      </w:t>
            </w:r>
            <w:r w:rsidRPr="006A531C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  <w:u w:val="single"/>
              </w:rPr>
              <w:t>Булат Окуджава</w:t>
            </w:r>
            <w:r w:rsid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  <w:u w:val="single"/>
              </w:rPr>
              <w:t xml:space="preserve"> </w:t>
            </w:r>
            <w:r w:rsidR="00D033EA" w:rsidRP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  <w:t xml:space="preserve">– 95 лет </w:t>
            </w:r>
          </w:p>
          <w:p w:rsidR="00061F3F" w:rsidRPr="00D033EA" w:rsidRDefault="00D033EA" w:rsidP="00D033EA">
            <w:pPr>
              <w:jc w:val="right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  <w:u w:val="single"/>
              </w:rPr>
            </w:pPr>
            <w:r w:rsidRPr="00146DA6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  <w:t xml:space="preserve">со дня </w:t>
            </w:r>
            <w:r w:rsidRPr="00D033EA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  <w:t>рождения</w:t>
            </w:r>
            <w:r w:rsidR="00061F3F" w:rsidRPr="00D033EA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  <w:t xml:space="preserve"> </w:t>
            </w:r>
            <w:r w:rsidRP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  <w:t xml:space="preserve"> </w:t>
            </w:r>
            <w:r w:rsidR="00BE057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>(</w:t>
            </w:r>
            <w:r w:rsidR="00061F3F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>9 мая 1924</w:t>
            </w:r>
            <w:r w:rsidR="00BE057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 xml:space="preserve"> -</w:t>
            </w:r>
            <w:r w:rsidR="00FD083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 xml:space="preserve">12 июня </w:t>
            </w:r>
            <w:r w:rsidR="00BE057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>1997)</w:t>
            </w:r>
          </w:p>
          <w:p w:rsidR="009E7C60" w:rsidRPr="004A4156" w:rsidRDefault="009E7C60" w:rsidP="009E7C60">
            <w:pPr>
              <w:rPr>
                <w:rFonts w:ascii="Times New Roman" w:hAnsi="Times New Roman" w:cs="Times New Roman"/>
                <w:b/>
                <w:i/>
                <w:sz w:val="20"/>
                <w:szCs w:val="16"/>
              </w:rPr>
            </w:pPr>
          </w:p>
          <w:p w:rsidR="009E7C60" w:rsidRPr="0082552E" w:rsidRDefault="009E7C60" w:rsidP="009E7C60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55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«Я просто был обязан рассказать людям </w:t>
            </w:r>
          </w:p>
          <w:p w:rsidR="009E7C60" w:rsidRPr="0082552E" w:rsidRDefault="009E7C60" w:rsidP="009E7C60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55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 том, что мы пережили и испытали, </w:t>
            </w:r>
          </w:p>
          <w:p w:rsidR="009077AC" w:rsidRDefault="009E7C60" w:rsidP="009077AC">
            <w:pPr>
              <w:jc w:val="right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2552E">
              <w:rPr>
                <w:rFonts w:ascii="Times New Roman" w:hAnsi="Times New Roman" w:cs="Times New Roman"/>
                <w:i/>
                <w:sz w:val="20"/>
                <w:szCs w:val="20"/>
              </w:rPr>
              <w:t>какой  дорогой  ценой досталась победа                     нашему народу».</w:t>
            </w:r>
          </w:p>
          <w:p w:rsidR="00BE057D" w:rsidRPr="009077AC" w:rsidRDefault="009E7C60" w:rsidP="009077AC">
            <w:pPr>
              <w:jc w:val="right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255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</w:t>
            </w:r>
            <w:r w:rsidRPr="008255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</w:t>
            </w:r>
          </w:p>
          <w:p w:rsidR="00146DA6" w:rsidRDefault="009E7C60" w:rsidP="00D033EA">
            <w:pPr>
              <w:jc w:val="right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</w:pPr>
            <w:r w:rsidRPr="0082552E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  <w:u w:val="single"/>
              </w:rPr>
              <w:t>Борис Васильев</w:t>
            </w:r>
            <w:r w:rsidR="00D033EA" w:rsidRPr="0082552E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  <w:t xml:space="preserve"> -</w:t>
            </w:r>
            <w:r w:rsidR="00D033EA" w:rsidRP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  <w:t xml:space="preserve"> 95 лет </w:t>
            </w:r>
          </w:p>
          <w:p w:rsidR="009E7C60" w:rsidRPr="00146DA6" w:rsidRDefault="00D033EA" w:rsidP="00146DA6">
            <w:pPr>
              <w:jc w:val="right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</w:pPr>
            <w:r w:rsidRPr="00146DA6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  <w:t xml:space="preserve">со дня </w:t>
            </w:r>
            <w:r w:rsidRPr="00D033EA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  <w:t>рождения</w:t>
            </w:r>
            <w:r w:rsidR="00BE057D" w:rsidRP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  <w:t xml:space="preserve"> </w:t>
            </w:r>
            <w:r w:rsidR="00BE057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 xml:space="preserve">(21 мая 1924 – </w:t>
            </w:r>
            <w:r w:rsidR="00FD083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 xml:space="preserve">11 марта </w:t>
            </w:r>
            <w:r w:rsidR="00BE057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>2013)</w:t>
            </w:r>
          </w:p>
          <w:p w:rsidR="009E7C60" w:rsidRPr="00892FD1" w:rsidRDefault="009E7C60" w:rsidP="009E7C60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  <w:p w:rsidR="009329A7" w:rsidRPr="009329A7" w:rsidRDefault="009329A7" w:rsidP="009329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9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только раз видала рукопашный,</w:t>
            </w:r>
          </w:p>
          <w:p w:rsidR="009329A7" w:rsidRPr="009329A7" w:rsidRDefault="009329A7" w:rsidP="009329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9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 - наяву. И сотни раз - во сне...</w:t>
            </w:r>
          </w:p>
          <w:p w:rsidR="009329A7" w:rsidRPr="009329A7" w:rsidRDefault="009329A7" w:rsidP="009329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9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 говорит, что на войне не страшно,</w:t>
            </w:r>
          </w:p>
          <w:p w:rsidR="009329A7" w:rsidRDefault="009329A7" w:rsidP="009329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  <w:r w:rsidRPr="009329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Тот ничего не знает о войне.</w:t>
            </w:r>
            <w:r w:rsidR="00907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(</w:t>
            </w:r>
            <w:r w:rsidRPr="009329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1943</w:t>
            </w:r>
            <w:r w:rsidR="00907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9077AC" w:rsidRPr="009329A7" w:rsidRDefault="009077AC" w:rsidP="009329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146DA6" w:rsidRDefault="009E7C60" w:rsidP="00D033EA">
            <w:pPr>
              <w:jc w:val="right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</w:pPr>
            <w:r w:rsidRPr="006A531C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  <w:u w:val="single"/>
              </w:rPr>
              <w:t>Юлия  Друнина</w:t>
            </w:r>
            <w:r w:rsidR="00D033EA" w:rsidRP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  <w:t xml:space="preserve"> – 95 лет </w:t>
            </w:r>
          </w:p>
          <w:p w:rsidR="009E7C60" w:rsidRPr="00D033EA" w:rsidRDefault="00D033EA" w:rsidP="00D033EA">
            <w:pPr>
              <w:jc w:val="right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  <w:u w:val="single"/>
              </w:rPr>
            </w:pPr>
            <w:r w:rsidRPr="00146DA6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  <w:t xml:space="preserve">со дня </w:t>
            </w:r>
            <w:r w:rsidRPr="00D033EA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  <w:t>рождения</w:t>
            </w:r>
            <w:r w:rsidR="00BE057D" w:rsidRPr="00D033EA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  <w:t xml:space="preserve"> </w:t>
            </w:r>
            <w:r w:rsidRP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  <w:t xml:space="preserve"> </w:t>
            </w:r>
            <w:r w:rsidR="00BE057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 xml:space="preserve">(10 мая  1924 </w:t>
            </w:r>
            <w:r w:rsidR="00FD083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 xml:space="preserve">– 21 ноября </w:t>
            </w:r>
            <w:r w:rsidR="00BE057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>1991</w:t>
            </w:r>
          </w:p>
          <w:p w:rsidR="009E7C60" w:rsidRPr="00892FD1" w:rsidRDefault="009E7C60" w:rsidP="009E7C60">
            <w:pP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  <w:p w:rsidR="006F4BDB" w:rsidRDefault="00BE057D" w:rsidP="006F4BDB">
            <w:pPr>
              <w:jc w:val="right"/>
              <w:rPr>
                <w:rFonts w:ascii="Times New Roman" w:hAnsi="Times New Roman" w:cs="Times New Roman"/>
                <w:i/>
                <w:sz w:val="20"/>
                <w:szCs w:val="16"/>
              </w:rPr>
            </w:pPr>
            <w:r w:rsidRPr="0082552E">
              <w:rPr>
                <w:rFonts w:ascii="Times New Roman" w:hAnsi="Times New Roman" w:cs="Times New Roman"/>
                <w:i/>
                <w:sz w:val="20"/>
                <w:szCs w:val="16"/>
              </w:rPr>
              <w:t xml:space="preserve">«…трудно мне писать о войне, хотя </w:t>
            </w:r>
          </w:p>
          <w:p w:rsidR="006F4BDB" w:rsidRDefault="00BE057D" w:rsidP="006F4BDB">
            <w:pPr>
              <w:jc w:val="right"/>
              <w:rPr>
                <w:rFonts w:ascii="Times New Roman" w:hAnsi="Times New Roman" w:cs="Times New Roman"/>
                <w:i/>
                <w:sz w:val="20"/>
                <w:szCs w:val="16"/>
              </w:rPr>
            </w:pPr>
            <w:r w:rsidRPr="0082552E">
              <w:rPr>
                <w:rFonts w:ascii="Times New Roman" w:hAnsi="Times New Roman" w:cs="Times New Roman"/>
                <w:i/>
                <w:sz w:val="20"/>
                <w:szCs w:val="16"/>
              </w:rPr>
              <w:t xml:space="preserve">«во мне» книга о войне, о «моей войне», идет и идет своим ходом, не умолкая, </w:t>
            </w:r>
          </w:p>
          <w:p w:rsidR="009E7C60" w:rsidRDefault="00BE057D" w:rsidP="006F4BDB">
            <w:pPr>
              <w:jc w:val="right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2552E">
              <w:rPr>
                <w:rFonts w:ascii="Times New Roman" w:hAnsi="Times New Roman" w:cs="Times New Roman"/>
                <w:i/>
                <w:sz w:val="20"/>
                <w:szCs w:val="16"/>
              </w:rPr>
              <w:t>не оставляя меня и мою память в покое».</w:t>
            </w:r>
          </w:p>
          <w:p w:rsidR="009077AC" w:rsidRPr="009077AC" w:rsidRDefault="009077AC" w:rsidP="006F4BDB">
            <w:pPr>
              <w:jc w:val="right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146DA6" w:rsidRDefault="00BE057D" w:rsidP="00D033EA">
            <w:pPr>
              <w:jc w:val="right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</w:pPr>
            <w:r w:rsidRPr="006A531C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  <w:u w:val="single"/>
              </w:rPr>
              <w:t>Виктор Астафьев</w:t>
            </w:r>
            <w:r w:rsidR="00D033EA" w:rsidRP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  <w:t xml:space="preserve"> - 95 лет </w:t>
            </w:r>
          </w:p>
          <w:p w:rsidR="00BE057D" w:rsidRPr="00D033EA" w:rsidRDefault="00D033EA" w:rsidP="00D033EA">
            <w:pPr>
              <w:jc w:val="right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  <w:u w:val="single"/>
              </w:rPr>
            </w:pPr>
            <w:r w:rsidRPr="00146DA6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  <w:t xml:space="preserve">со дня </w:t>
            </w:r>
            <w:r w:rsidRPr="00D033EA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  <w:t>рождения</w:t>
            </w:r>
            <w:r w:rsidRP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  <w:t xml:space="preserve"> </w:t>
            </w:r>
            <w:r w:rsidR="00BE057D" w:rsidRPr="00D033EA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 xml:space="preserve"> </w:t>
            </w:r>
            <w:r w:rsidR="00BE057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 xml:space="preserve">(2 мая 1924 – </w:t>
            </w:r>
            <w:r w:rsidR="00FD083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 xml:space="preserve"> 29 ноября </w:t>
            </w:r>
            <w:r w:rsidR="00BE057D" w:rsidRPr="004A4156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>2001)</w:t>
            </w:r>
          </w:p>
          <w:p w:rsidR="00BE057D" w:rsidRPr="00892FD1" w:rsidRDefault="00BE057D" w:rsidP="00BE057D">
            <w:pPr>
              <w:jc w:val="right"/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</w:pPr>
          </w:p>
          <w:p w:rsidR="009077AC" w:rsidRPr="009077AC" w:rsidRDefault="00BE057D" w:rsidP="00501731">
            <w:pPr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6F4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Сгорели в танках мои товарищи </w:t>
            </w:r>
            <w:r w:rsidRPr="006F4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До пепла, до золы, дотла... </w:t>
            </w:r>
            <w:r w:rsidRPr="006F4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Трава полмира покрывающая </w:t>
            </w:r>
            <w:r w:rsidRPr="006F4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Из них, конечно, проросла. </w:t>
            </w:r>
            <w:r w:rsidRPr="006F4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Мои товарищи на минах </w:t>
            </w:r>
            <w:r w:rsidRPr="006F4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Подорвались, взлетели ввысь</w:t>
            </w:r>
            <w:r w:rsidRPr="006F4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 много звёзд далёких мирных </w:t>
            </w:r>
            <w:r w:rsidRPr="006F4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Из них, моих друзей, зажглись. </w:t>
            </w:r>
          </w:p>
          <w:p w:rsidR="00146DA6" w:rsidRDefault="00501731" w:rsidP="00D033EA">
            <w:pPr>
              <w:jc w:val="right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</w:pPr>
            <w:r w:rsidRPr="006A531C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  <w:u w:val="single"/>
              </w:rPr>
              <w:t>Борис Слуцкий</w:t>
            </w:r>
            <w:r w:rsid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  <w:u w:val="single"/>
              </w:rPr>
              <w:t xml:space="preserve"> </w:t>
            </w:r>
            <w:r w:rsidR="00D033EA" w:rsidRP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  <w:t xml:space="preserve">- 100 лет </w:t>
            </w:r>
          </w:p>
          <w:p w:rsidR="005C13D0" w:rsidRPr="00D033EA" w:rsidRDefault="00D033EA" w:rsidP="00D033EA">
            <w:pPr>
              <w:jc w:val="right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  <w:u w:val="single"/>
              </w:rPr>
            </w:pPr>
            <w:r w:rsidRPr="00146DA6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  <w:t xml:space="preserve">со дня </w:t>
            </w:r>
            <w:r w:rsidRPr="00D033EA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6"/>
              </w:rPr>
              <w:t>рождения</w:t>
            </w:r>
            <w:r w:rsidR="00501731" w:rsidRP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  <w:t xml:space="preserve"> </w:t>
            </w:r>
            <w:r w:rsidRPr="00D033EA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6"/>
              </w:rPr>
              <w:t xml:space="preserve"> </w:t>
            </w:r>
            <w:r w:rsidR="00501731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 xml:space="preserve">(7мая 1919 </w:t>
            </w:r>
            <w:r w:rsidR="00FD083D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 xml:space="preserve">– 23 февраля </w:t>
            </w:r>
            <w:r w:rsidR="00501731"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  <w:t>1986)</w:t>
            </w:r>
          </w:p>
        </w:tc>
        <w:tc>
          <w:tcPr>
            <w:tcW w:w="3402" w:type="dxa"/>
            <w:shd w:val="clear" w:color="auto" w:fill="FFFFFF"/>
          </w:tcPr>
          <w:p w:rsidR="004865A5" w:rsidRPr="003C6E12" w:rsidRDefault="00D95607" w:rsidP="00D95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524000" cy="485775"/>
                  <wp:effectExtent l="19050" t="0" r="0" b="0"/>
                  <wp:docPr id="7" name="Рисунок 7" descr="C:\Users\Ученик.111\AppData\Local\Microsoft\Windows\Temporary Internet Files\Content.Word\108840e67e89d55b649be56f8e5b79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Ученик.111\AppData\Local\Microsoft\Windows\Temporary Internet Files\Content.Word\108840e67e89d55b649be56f8e5b79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383B" w:rsidRPr="003C6E12" w:rsidRDefault="0099383B" w:rsidP="003C6E1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175629" w:rsidRPr="006F4BDB" w:rsidRDefault="0099383B" w:rsidP="003C6E12">
            <w:pPr>
              <w:jc w:val="center"/>
              <w:rPr>
                <w:rFonts w:ascii="Times New Roman" w:hAnsi="Times New Roman" w:cs="Times New Roman"/>
                <w:b/>
                <w:color w:val="C00000"/>
                <w:szCs w:val="20"/>
              </w:rPr>
            </w:pPr>
            <w:r w:rsidRPr="006F4BDB">
              <w:rPr>
                <w:rFonts w:ascii="Times New Roman" w:hAnsi="Times New Roman" w:cs="Times New Roman"/>
                <w:b/>
                <w:color w:val="C00000"/>
                <w:szCs w:val="20"/>
              </w:rPr>
              <w:t xml:space="preserve">Журналу «Мурзилка» - </w:t>
            </w:r>
            <w:r w:rsidR="003F1E55" w:rsidRPr="006F4BDB">
              <w:rPr>
                <w:rFonts w:ascii="Times New Roman" w:hAnsi="Times New Roman" w:cs="Times New Roman"/>
                <w:b/>
                <w:color w:val="C00000"/>
                <w:szCs w:val="20"/>
              </w:rPr>
              <w:t xml:space="preserve">  </w:t>
            </w:r>
            <w:r w:rsidRPr="006F4BDB">
              <w:rPr>
                <w:rFonts w:ascii="Times New Roman" w:hAnsi="Times New Roman" w:cs="Times New Roman"/>
                <w:b/>
                <w:color w:val="C00000"/>
                <w:szCs w:val="20"/>
              </w:rPr>
              <w:t>95 лет!</w:t>
            </w:r>
          </w:p>
          <w:p w:rsidR="0099383B" w:rsidRPr="003C6E12" w:rsidRDefault="0099383B" w:rsidP="00D65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83B" w:rsidRPr="003C6E12" w:rsidRDefault="004445C4" w:rsidP="00D65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99383B" w:rsidRPr="003C6E12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мурзилка</w:t>
              </w:r>
            </w:hyperlink>
            <w:r w:rsidR="0099383B" w:rsidRPr="003C6E12">
              <w:rPr>
                <w:rFonts w:ascii="Times New Roman" w:hAnsi="Times New Roman" w:cs="Times New Roman"/>
                <w:sz w:val="20"/>
                <w:szCs w:val="20"/>
              </w:rPr>
              <w:t> - маленький человечек, гном, игрушка (Этимологический словарь русского языка Макса Фасмера).</w:t>
            </w:r>
          </w:p>
          <w:p w:rsidR="00D65291" w:rsidRDefault="00D65291" w:rsidP="00D65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E12">
              <w:rPr>
                <w:rFonts w:ascii="Times New Roman" w:hAnsi="Times New Roman" w:cs="Times New Roman"/>
                <w:sz w:val="20"/>
                <w:szCs w:val="20"/>
              </w:rPr>
              <w:t>   </w:t>
            </w:r>
            <w:r w:rsidRPr="00AE5247">
              <w:rPr>
                <w:rFonts w:ascii="Times New Roman" w:hAnsi="Times New Roman" w:cs="Times New Roman"/>
                <w:b/>
                <w:sz w:val="20"/>
                <w:szCs w:val="20"/>
              </w:rPr>
              <w:t>«Мурзилка»</w:t>
            </w:r>
            <w:r w:rsidRPr="003C6E12">
              <w:rPr>
                <w:rFonts w:ascii="Times New Roman" w:hAnsi="Times New Roman" w:cs="Times New Roman"/>
                <w:sz w:val="20"/>
                <w:szCs w:val="20"/>
              </w:rPr>
              <w:t xml:space="preserve"> — популярный детский литературно-художественный журнал. Издаётся с мая </w:t>
            </w:r>
            <w:r w:rsidRPr="00AE5247">
              <w:rPr>
                <w:rFonts w:ascii="Times New Roman" w:hAnsi="Times New Roman" w:cs="Times New Roman"/>
                <w:b/>
                <w:sz w:val="20"/>
                <w:szCs w:val="20"/>
              </w:rPr>
              <w:t>1924 года</w:t>
            </w:r>
            <w:r w:rsidRPr="003C6E12">
              <w:rPr>
                <w:rFonts w:ascii="Times New Roman" w:hAnsi="Times New Roman" w:cs="Times New Roman"/>
                <w:sz w:val="20"/>
                <w:szCs w:val="20"/>
              </w:rPr>
              <w:t xml:space="preserve"> и адресован детям от 6 до 12 лет. За 9</w:t>
            </w:r>
            <w:r w:rsidR="008F6D43">
              <w:rPr>
                <w:rFonts w:ascii="Times New Roman" w:hAnsi="Times New Roman" w:cs="Times New Roman"/>
                <w:sz w:val="20"/>
                <w:szCs w:val="20"/>
              </w:rPr>
              <w:t>5лет</w:t>
            </w:r>
            <w:r w:rsidRPr="003C6E12">
              <w:rPr>
                <w:rFonts w:ascii="Times New Roman" w:hAnsi="Times New Roman" w:cs="Times New Roman"/>
                <w:sz w:val="20"/>
                <w:szCs w:val="20"/>
              </w:rPr>
              <w:t xml:space="preserve"> существования всеми любимого детского журнала его выпуск не прерывался ни разу.</w:t>
            </w:r>
            <w:r w:rsidRPr="003C6E1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   Свое имя </w:t>
            </w:r>
            <w:r w:rsidRPr="00AE52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Мурзилка </w:t>
            </w:r>
            <w:r w:rsidRPr="003C6E12">
              <w:rPr>
                <w:rFonts w:ascii="Times New Roman" w:hAnsi="Times New Roman" w:cs="Times New Roman"/>
                <w:sz w:val="20"/>
                <w:szCs w:val="20"/>
              </w:rPr>
              <w:t xml:space="preserve">получил благодаря озорнику и проказнику — маленькому лесному человечку, существовавшему в популярных книгах для детей конца 19 века. Это был человечек во фраке, с тросточкой и моноклем. Потом образ лесного Мурзилки поменялся на образ обыкновенной маленькой собачки, помогающей всем, кто попал в беду. Но Мурзилка в обличии щенка просуществовал не долго. В 1937 году знаменитый художник </w:t>
            </w:r>
            <w:r w:rsidRPr="00AE52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Аминадав Каневский</w:t>
            </w:r>
            <w:r w:rsidRPr="003C6E12">
              <w:rPr>
                <w:rFonts w:ascii="Times New Roman" w:hAnsi="Times New Roman" w:cs="Times New Roman"/>
                <w:sz w:val="20"/>
                <w:szCs w:val="20"/>
              </w:rPr>
              <w:t xml:space="preserve"> создал новый образ Мурзилки. С тех пор в детском издании «Мурзилка» живет </w:t>
            </w:r>
            <w:r w:rsidR="00A2701A">
              <w:rPr>
                <w:rFonts w:ascii="Times New Roman" w:hAnsi="Times New Roman" w:cs="Times New Roman"/>
                <w:sz w:val="20"/>
                <w:szCs w:val="20"/>
              </w:rPr>
              <w:t xml:space="preserve">пушистый </w:t>
            </w:r>
            <w:r w:rsidRPr="003C6E12">
              <w:rPr>
                <w:rFonts w:ascii="Times New Roman" w:hAnsi="Times New Roman" w:cs="Times New Roman"/>
                <w:sz w:val="20"/>
                <w:szCs w:val="20"/>
              </w:rPr>
              <w:t>жёлтый герой, в красном берете и шарфе, с перекинутым через плечо фотоаппаратом. И детям он очень нравится.</w:t>
            </w:r>
          </w:p>
          <w:p w:rsidR="008F6D43" w:rsidRPr="008F6D43" w:rsidRDefault="008F6D43" w:rsidP="008F6D4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F6D43">
              <w:rPr>
                <w:color w:val="222222"/>
                <w:sz w:val="20"/>
                <w:szCs w:val="20"/>
              </w:rPr>
              <w:t>В журнале начинали свой творческий путь такие писатели, как </w:t>
            </w:r>
            <w:hyperlink r:id="rId15" w:tooltip="Маршак, Самуил Яковлевич" w:history="1">
              <w:r w:rsidRPr="008F6D43">
                <w:rPr>
                  <w:rStyle w:val="ad"/>
                  <w:rFonts w:eastAsiaTheme="majorEastAsia"/>
                  <w:color w:val="0B0080"/>
                  <w:sz w:val="20"/>
                  <w:szCs w:val="20"/>
                </w:rPr>
                <w:t>Самуил Маршак</w:t>
              </w:r>
            </w:hyperlink>
            <w:r w:rsidRPr="008F6D43">
              <w:rPr>
                <w:color w:val="222222"/>
                <w:sz w:val="20"/>
                <w:szCs w:val="20"/>
              </w:rPr>
              <w:t> (как детский поэт), </w:t>
            </w:r>
            <w:hyperlink r:id="rId16" w:tooltip="Михалков, Сергей Владимирович" w:history="1">
              <w:r w:rsidRPr="008F6D43">
                <w:rPr>
                  <w:rStyle w:val="ad"/>
                  <w:rFonts w:eastAsiaTheme="majorEastAsia"/>
                  <w:color w:val="0B0080"/>
                  <w:sz w:val="20"/>
                  <w:szCs w:val="20"/>
                </w:rPr>
                <w:t>Сергей Михалков</w:t>
              </w:r>
            </w:hyperlink>
            <w:r w:rsidRPr="008F6D43">
              <w:rPr>
                <w:color w:val="222222"/>
                <w:sz w:val="20"/>
                <w:szCs w:val="20"/>
              </w:rPr>
              <w:t>,</w:t>
            </w:r>
            <w:r w:rsidR="006F4BDB">
              <w:rPr>
                <w:color w:val="222222"/>
                <w:sz w:val="20"/>
                <w:szCs w:val="20"/>
              </w:rPr>
              <w:t xml:space="preserve"> </w:t>
            </w:r>
            <w:r w:rsidRPr="008F6D43">
              <w:rPr>
                <w:color w:val="222222"/>
                <w:sz w:val="20"/>
                <w:szCs w:val="20"/>
              </w:rPr>
              <w:t> </w:t>
            </w:r>
            <w:hyperlink r:id="rId17" w:tooltip="Благинина, Елена Александровна" w:history="1">
              <w:r w:rsidRPr="008F6D43">
                <w:rPr>
                  <w:rStyle w:val="ad"/>
                  <w:rFonts w:eastAsiaTheme="majorEastAsia"/>
                  <w:color w:val="0B0080"/>
                  <w:sz w:val="20"/>
                  <w:szCs w:val="20"/>
                </w:rPr>
                <w:t>Елена Благинина</w:t>
              </w:r>
            </w:hyperlink>
            <w:r w:rsidRPr="008F6D43">
              <w:rPr>
                <w:color w:val="222222"/>
                <w:sz w:val="20"/>
                <w:szCs w:val="20"/>
              </w:rPr>
              <w:t>, </w:t>
            </w:r>
            <w:hyperlink r:id="rId18" w:tooltip="Заходер, Борис Владимирович" w:history="1">
              <w:r w:rsidRPr="008F6D43">
                <w:rPr>
                  <w:rStyle w:val="ad"/>
                  <w:rFonts w:eastAsiaTheme="majorEastAsia"/>
                  <w:color w:val="0B0080"/>
                  <w:sz w:val="20"/>
                  <w:szCs w:val="20"/>
                </w:rPr>
                <w:t>Борис Заходер</w:t>
              </w:r>
            </w:hyperlink>
            <w:r w:rsidRPr="008F6D43">
              <w:rPr>
                <w:color w:val="222222"/>
                <w:sz w:val="20"/>
                <w:szCs w:val="20"/>
              </w:rPr>
              <w:t>,</w:t>
            </w:r>
            <w:r w:rsidR="006F4BDB">
              <w:rPr>
                <w:color w:val="222222"/>
                <w:sz w:val="20"/>
                <w:szCs w:val="20"/>
              </w:rPr>
              <w:t xml:space="preserve"> </w:t>
            </w:r>
            <w:r w:rsidRPr="008F6D43">
              <w:rPr>
                <w:color w:val="222222"/>
                <w:sz w:val="20"/>
                <w:szCs w:val="20"/>
              </w:rPr>
              <w:t> </w:t>
            </w:r>
            <w:hyperlink r:id="rId19" w:tooltip="Барто, Агния Львовна" w:history="1">
              <w:r w:rsidRPr="008F6D43">
                <w:rPr>
                  <w:rStyle w:val="ad"/>
                  <w:rFonts w:eastAsiaTheme="majorEastAsia"/>
                  <w:color w:val="0B0080"/>
                  <w:sz w:val="20"/>
                  <w:szCs w:val="20"/>
                </w:rPr>
                <w:t>Агния Барто</w:t>
              </w:r>
            </w:hyperlink>
            <w:r w:rsidRPr="008F6D43">
              <w:rPr>
                <w:color w:val="222222"/>
                <w:sz w:val="20"/>
                <w:szCs w:val="20"/>
              </w:rPr>
              <w:t>,</w:t>
            </w:r>
            <w:r w:rsidR="006F4BDB">
              <w:rPr>
                <w:color w:val="222222"/>
                <w:sz w:val="20"/>
                <w:szCs w:val="20"/>
              </w:rPr>
              <w:t xml:space="preserve"> </w:t>
            </w:r>
            <w:r w:rsidRPr="008F6D43">
              <w:rPr>
                <w:color w:val="222222"/>
                <w:sz w:val="20"/>
                <w:szCs w:val="20"/>
              </w:rPr>
              <w:t> </w:t>
            </w:r>
            <w:hyperlink r:id="rId20" w:tooltip="Носов, Николай Николаевич" w:history="1">
              <w:r w:rsidRPr="008F6D43">
                <w:rPr>
                  <w:rStyle w:val="ad"/>
                  <w:rFonts w:eastAsiaTheme="majorEastAsia"/>
                  <w:color w:val="0B0080"/>
                  <w:sz w:val="20"/>
                  <w:szCs w:val="20"/>
                </w:rPr>
                <w:t>Николай Носов</w:t>
              </w:r>
            </w:hyperlink>
            <w:r w:rsidRPr="008F6D43">
              <w:rPr>
                <w:color w:val="222222"/>
                <w:sz w:val="20"/>
                <w:szCs w:val="20"/>
              </w:rPr>
              <w:t>.</w:t>
            </w:r>
          </w:p>
          <w:p w:rsidR="008F6D43" w:rsidRPr="008F6D43" w:rsidRDefault="008F6D43" w:rsidP="008F6D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D4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F6D43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В </w:t>
            </w:r>
            <w:hyperlink r:id="rId21" w:tooltip="2011 год" w:history="1">
              <w:r w:rsidRPr="008F6D43">
                <w:rPr>
                  <w:rStyle w:val="ad"/>
                  <w:rFonts w:ascii="Times New Roman" w:hAnsi="Times New Roman" w:cs="Times New Roman"/>
                  <w:color w:val="0B0080"/>
                  <w:sz w:val="20"/>
                  <w:szCs w:val="20"/>
                </w:rPr>
                <w:t>2011 году</w:t>
              </w:r>
            </w:hyperlink>
            <w:r w:rsidRPr="008F6D43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 журнал был занесён в </w:t>
            </w:r>
            <w:hyperlink r:id="rId22" w:tooltip="Книга рекордов Гиннесса" w:history="1">
              <w:r w:rsidRPr="008F6D43">
                <w:rPr>
                  <w:rStyle w:val="ad"/>
                  <w:rFonts w:ascii="Times New Roman" w:hAnsi="Times New Roman" w:cs="Times New Roman"/>
                  <w:color w:val="0B0080"/>
                  <w:sz w:val="20"/>
                  <w:szCs w:val="20"/>
                </w:rPr>
                <w:t>Книгу рекордов Гиннесса</w:t>
              </w:r>
            </w:hyperlink>
            <w:r w:rsidRPr="008F6D43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. Он был признан изданием для детей с самым длительным сроком существования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.</w:t>
            </w:r>
          </w:p>
          <w:p w:rsidR="0099383B" w:rsidRDefault="00A2701A" w:rsidP="00A270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Была выпущена </w:t>
            </w:r>
            <w:r w:rsidRPr="005E76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Серия мультфильмов о Мурзилке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A2701A" w:rsidRPr="0035496C" w:rsidRDefault="004445C4" w:rsidP="00A2701A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3" w:tooltip="Приключения Мурзилки (мультфильм)" w:history="1">
              <w:r w:rsidR="00A2701A" w:rsidRPr="0035496C">
                <w:rPr>
                  <w:rStyle w:val="ad"/>
                  <w:rFonts w:ascii="Times New Roman" w:hAnsi="Times New Roman" w:cs="Times New Roman"/>
                  <w:i/>
                  <w:color w:val="0B0080"/>
                  <w:sz w:val="20"/>
                  <w:szCs w:val="20"/>
                  <w:u w:val="none"/>
                </w:rPr>
                <w:t>Приключения Мурзилки</w:t>
              </w:r>
            </w:hyperlink>
          </w:p>
          <w:p w:rsidR="00A2701A" w:rsidRPr="0035496C" w:rsidRDefault="004445C4" w:rsidP="00A2701A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4" w:tooltip="Опять двойка (мультфильм)" w:history="1">
              <w:r w:rsidR="00A2701A" w:rsidRPr="0035496C">
                <w:rPr>
                  <w:rStyle w:val="ad"/>
                  <w:rFonts w:ascii="Times New Roman" w:hAnsi="Times New Roman" w:cs="Times New Roman"/>
                  <w:i/>
                  <w:color w:val="0B0080"/>
                  <w:sz w:val="20"/>
                  <w:szCs w:val="20"/>
                  <w:u w:val="none"/>
                </w:rPr>
                <w:t>Опять двойка</w:t>
              </w:r>
            </w:hyperlink>
          </w:p>
          <w:p w:rsidR="00A2701A" w:rsidRPr="0035496C" w:rsidRDefault="004445C4" w:rsidP="00A2701A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5" w:tooltip="Мурзилка и великан" w:history="1">
              <w:r w:rsidR="00A2701A" w:rsidRPr="0035496C">
                <w:rPr>
                  <w:rStyle w:val="ad"/>
                  <w:rFonts w:ascii="Times New Roman" w:hAnsi="Times New Roman" w:cs="Times New Roman"/>
                  <w:i/>
                  <w:color w:val="0B0080"/>
                  <w:sz w:val="20"/>
                  <w:szCs w:val="20"/>
                  <w:u w:val="none"/>
                </w:rPr>
                <w:t>Мурзилка и великан</w:t>
              </w:r>
            </w:hyperlink>
          </w:p>
          <w:p w:rsidR="00A2701A" w:rsidRPr="0035496C" w:rsidRDefault="004445C4" w:rsidP="00A2701A">
            <w:pPr>
              <w:rPr>
                <w:i/>
                <w:sz w:val="20"/>
                <w:szCs w:val="20"/>
              </w:rPr>
            </w:pPr>
            <w:hyperlink r:id="rId26" w:tooltip="Мурзилка на спутнике" w:history="1">
              <w:r w:rsidR="00A2701A" w:rsidRPr="0035496C">
                <w:rPr>
                  <w:rStyle w:val="ad"/>
                  <w:rFonts w:ascii="Times New Roman" w:hAnsi="Times New Roman" w:cs="Times New Roman"/>
                  <w:i/>
                  <w:color w:val="0B0080"/>
                  <w:sz w:val="20"/>
                  <w:szCs w:val="20"/>
                  <w:u w:val="none"/>
                </w:rPr>
                <w:t>Мурзилка на спутнике</w:t>
              </w:r>
            </w:hyperlink>
          </w:p>
          <w:p w:rsidR="00A2701A" w:rsidRPr="00AE4A6C" w:rsidRDefault="004445C4" w:rsidP="00AE4A6C">
            <w:pPr>
              <w:shd w:val="clear" w:color="auto" w:fill="FFFFFF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  <w:bdr w:val="none" w:sz="0" w:space="0" w:color="auto" w:frame="1"/>
              </w:rPr>
            </w:pPr>
            <w:hyperlink r:id="rId27" w:tgtFrame="_blank" w:history="1">
              <w:r w:rsidR="00A2701A" w:rsidRPr="00A2701A">
                <w:rPr>
                  <w:rStyle w:val="ad"/>
                  <w:rFonts w:ascii="Times New Roman" w:hAnsi="Times New Roman" w:cs="Times New Roman"/>
                  <w:sz w:val="18"/>
                  <w:szCs w:val="20"/>
                </w:rPr>
                <w:t>https://murzilka.org/</w:t>
              </w:r>
            </w:hyperlink>
            <w:r w:rsidR="00A2701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</w:tr>
    </w:tbl>
    <w:p w:rsidR="0009616D" w:rsidRDefault="00D033EA" w:rsidP="00BF0888">
      <w:pPr>
        <w:tabs>
          <w:tab w:val="left" w:pos="2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-</w:t>
      </w:r>
    </w:p>
    <w:p w:rsidR="009C0EDD" w:rsidRDefault="009C0EDD" w:rsidP="00BF0888">
      <w:pPr>
        <w:tabs>
          <w:tab w:val="left" w:pos="2550"/>
        </w:tabs>
        <w:rPr>
          <w:rFonts w:ascii="Times New Roman" w:hAnsi="Times New Roman" w:cs="Times New Roman"/>
        </w:rPr>
      </w:pPr>
    </w:p>
    <w:p w:rsidR="009C0EDD" w:rsidRDefault="009C0EDD" w:rsidP="009C0EDD">
      <w:pPr>
        <w:tabs>
          <w:tab w:val="left" w:pos="2550"/>
        </w:tabs>
        <w:spacing w:after="0"/>
        <w:rPr>
          <w:rFonts w:ascii="Times New Roman" w:hAnsi="Times New Roman" w:cs="Times New Roman"/>
        </w:rPr>
      </w:pPr>
    </w:p>
    <w:p w:rsidR="0046233E" w:rsidRDefault="0046233E" w:rsidP="009C0EDD">
      <w:pPr>
        <w:tabs>
          <w:tab w:val="left" w:pos="2550"/>
        </w:tabs>
        <w:spacing w:after="0"/>
        <w:rPr>
          <w:rFonts w:ascii="Times New Roman" w:hAnsi="Times New Roman" w:cs="Times New Roman"/>
        </w:rPr>
      </w:pPr>
    </w:p>
    <w:p w:rsidR="0046233E" w:rsidRDefault="0046233E" w:rsidP="009C0EDD">
      <w:pPr>
        <w:tabs>
          <w:tab w:val="left" w:pos="2550"/>
        </w:tabs>
        <w:spacing w:after="0"/>
        <w:rPr>
          <w:rFonts w:ascii="Times New Roman" w:hAnsi="Times New Roman" w:cs="Times New Roman"/>
        </w:rPr>
      </w:pPr>
    </w:p>
    <w:p w:rsidR="00D95607" w:rsidRDefault="00D95607" w:rsidP="008E2BBA">
      <w:pPr>
        <w:tabs>
          <w:tab w:val="left" w:pos="2550"/>
        </w:tabs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95607" w:rsidRDefault="00D95607" w:rsidP="008E2BBA">
      <w:pPr>
        <w:tabs>
          <w:tab w:val="left" w:pos="255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4B3036" w:rsidRDefault="004B3036" w:rsidP="008E2BBA">
      <w:pPr>
        <w:tabs>
          <w:tab w:val="left" w:pos="255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BB15A1" w:rsidRDefault="00BB15A1" w:rsidP="004B3036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:rsidR="00174A50" w:rsidRDefault="00174A50" w:rsidP="007F295D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74A50" w:rsidSect="0031293D">
      <w:footerReference w:type="default" r:id="rId28"/>
      <w:pgSz w:w="11906" w:h="16838"/>
      <w:pgMar w:top="709" w:right="425" w:bottom="312" w:left="720" w:header="573" w:footer="2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536" w:rsidRDefault="00442536" w:rsidP="00DE40EB">
      <w:pPr>
        <w:spacing w:after="0" w:line="240" w:lineRule="auto"/>
      </w:pPr>
      <w:r>
        <w:separator/>
      </w:r>
    </w:p>
  </w:endnote>
  <w:endnote w:type="continuationSeparator" w:id="1">
    <w:p w:rsidR="00442536" w:rsidRDefault="00442536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FD6" w:rsidRDefault="001A4FD6">
    <w:pPr>
      <w:pStyle w:val="aa"/>
    </w:pPr>
    <w:r>
      <w:t>Минвалеева Л.Г., 201</w:t>
    </w:r>
    <w:r w:rsidR="009E7C60">
      <w:t>9</w:t>
    </w:r>
    <w:r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536" w:rsidRDefault="00442536" w:rsidP="00DE40EB">
      <w:pPr>
        <w:spacing w:after="0" w:line="240" w:lineRule="auto"/>
      </w:pPr>
      <w:r>
        <w:separator/>
      </w:r>
    </w:p>
  </w:footnote>
  <w:footnote w:type="continuationSeparator" w:id="1">
    <w:p w:rsidR="00442536" w:rsidRDefault="00442536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2288F"/>
    <w:multiLevelType w:val="multilevel"/>
    <w:tmpl w:val="4D6A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E17110"/>
    <w:multiLevelType w:val="hybridMultilevel"/>
    <w:tmpl w:val="9F645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5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11618">
      <o:colormenu v:ext="edit" fillcolor="none [3212]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100BF"/>
    <w:rsid w:val="00011137"/>
    <w:rsid w:val="00011FFE"/>
    <w:rsid w:val="00013D75"/>
    <w:rsid w:val="000173D5"/>
    <w:rsid w:val="00036CEC"/>
    <w:rsid w:val="00043DEC"/>
    <w:rsid w:val="00047EEB"/>
    <w:rsid w:val="00051A35"/>
    <w:rsid w:val="00054C23"/>
    <w:rsid w:val="00054F09"/>
    <w:rsid w:val="00055C3E"/>
    <w:rsid w:val="000615A0"/>
    <w:rsid w:val="00061F3F"/>
    <w:rsid w:val="0006345B"/>
    <w:rsid w:val="00065210"/>
    <w:rsid w:val="00066ACE"/>
    <w:rsid w:val="0007253A"/>
    <w:rsid w:val="00082A40"/>
    <w:rsid w:val="00090384"/>
    <w:rsid w:val="0009616D"/>
    <w:rsid w:val="000B1E32"/>
    <w:rsid w:val="000B486C"/>
    <w:rsid w:val="000D3A8F"/>
    <w:rsid w:val="000E15B4"/>
    <w:rsid w:val="000E2E1C"/>
    <w:rsid w:val="000E31C7"/>
    <w:rsid w:val="000F7446"/>
    <w:rsid w:val="001019BB"/>
    <w:rsid w:val="00104819"/>
    <w:rsid w:val="0013146A"/>
    <w:rsid w:val="00135DAF"/>
    <w:rsid w:val="00136D48"/>
    <w:rsid w:val="00146DA6"/>
    <w:rsid w:val="001515A7"/>
    <w:rsid w:val="00174399"/>
    <w:rsid w:val="00174A50"/>
    <w:rsid w:val="00175629"/>
    <w:rsid w:val="00190A04"/>
    <w:rsid w:val="001A2E1B"/>
    <w:rsid w:val="001A4FD6"/>
    <w:rsid w:val="001A64B2"/>
    <w:rsid w:val="001B6D3F"/>
    <w:rsid w:val="001B7E1B"/>
    <w:rsid w:val="001C0D7E"/>
    <w:rsid w:val="001C2FAF"/>
    <w:rsid w:val="001D124C"/>
    <w:rsid w:val="001E706E"/>
    <w:rsid w:val="001F3B73"/>
    <w:rsid w:val="002046C9"/>
    <w:rsid w:val="002062B8"/>
    <w:rsid w:val="00211641"/>
    <w:rsid w:val="00215217"/>
    <w:rsid w:val="00224366"/>
    <w:rsid w:val="0022454D"/>
    <w:rsid w:val="00224E17"/>
    <w:rsid w:val="00231DB4"/>
    <w:rsid w:val="00237FDB"/>
    <w:rsid w:val="002449F1"/>
    <w:rsid w:val="002502D0"/>
    <w:rsid w:val="00252130"/>
    <w:rsid w:val="00252669"/>
    <w:rsid w:val="00254648"/>
    <w:rsid w:val="0026132A"/>
    <w:rsid w:val="00261672"/>
    <w:rsid w:val="00271169"/>
    <w:rsid w:val="002739C1"/>
    <w:rsid w:val="00273DA3"/>
    <w:rsid w:val="002760B9"/>
    <w:rsid w:val="002A1DD6"/>
    <w:rsid w:val="002A43C2"/>
    <w:rsid w:val="002A7208"/>
    <w:rsid w:val="002B1456"/>
    <w:rsid w:val="002B1915"/>
    <w:rsid w:val="002C28EE"/>
    <w:rsid w:val="002D05B1"/>
    <w:rsid w:val="002D218A"/>
    <w:rsid w:val="002E0F1D"/>
    <w:rsid w:val="002E3BCE"/>
    <w:rsid w:val="002E3DF5"/>
    <w:rsid w:val="002E4C93"/>
    <w:rsid w:val="002E5B68"/>
    <w:rsid w:val="002F1B2B"/>
    <w:rsid w:val="002F3D37"/>
    <w:rsid w:val="002F49F0"/>
    <w:rsid w:val="00301D34"/>
    <w:rsid w:val="0030578A"/>
    <w:rsid w:val="00306D70"/>
    <w:rsid w:val="00307530"/>
    <w:rsid w:val="0031293D"/>
    <w:rsid w:val="00313A19"/>
    <w:rsid w:val="00317B9D"/>
    <w:rsid w:val="00326E71"/>
    <w:rsid w:val="0033104B"/>
    <w:rsid w:val="00335964"/>
    <w:rsid w:val="00342125"/>
    <w:rsid w:val="0035293D"/>
    <w:rsid w:val="0035496C"/>
    <w:rsid w:val="0035572D"/>
    <w:rsid w:val="0037634B"/>
    <w:rsid w:val="00381FDD"/>
    <w:rsid w:val="00394D31"/>
    <w:rsid w:val="003A68F8"/>
    <w:rsid w:val="003A697C"/>
    <w:rsid w:val="003B1977"/>
    <w:rsid w:val="003C45E8"/>
    <w:rsid w:val="003C6E12"/>
    <w:rsid w:val="003D2E94"/>
    <w:rsid w:val="003D4222"/>
    <w:rsid w:val="003D532A"/>
    <w:rsid w:val="003D626F"/>
    <w:rsid w:val="003D7C72"/>
    <w:rsid w:val="003F1E55"/>
    <w:rsid w:val="003F7ADB"/>
    <w:rsid w:val="0040040B"/>
    <w:rsid w:val="00402899"/>
    <w:rsid w:val="00411AE8"/>
    <w:rsid w:val="00416C58"/>
    <w:rsid w:val="004178C3"/>
    <w:rsid w:val="004274A6"/>
    <w:rsid w:val="0043038C"/>
    <w:rsid w:val="00442536"/>
    <w:rsid w:val="004445C4"/>
    <w:rsid w:val="00445250"/>
    <w:rsid w:val="004462CF"/>
    <w:rsid w:val="004502BB"/>
    <w:rsid w:val="00453949"/>
    <w:rsid w:val="00453BDC"/>
    <w:rsid w:val="0046233E"/>
    <w:rsid w:val="00462741"/>
    <w:rsid w:val="0048139E"/>
    <w:rsid w:val="004865A5"/>
    <w:rsid w:val="0049026C"/>
    <w:rsid w:val="00493D29"/>
    <w:rsid w:val="0049537D"/>
    <w:rsid w:val="00496D82"/>
    <w:rsid w:val="004A0AA4"/>
    <w:rsid w:val="004A2F3E"/>
    <w:rsid w:val="004A4156"/>
    <w:rsid w:val="004B2FA8"/>
    <w:rsid w:val="004B3036"/>
    <w:rsid w:val="004B3CC0"/>
    <w:rsid w:val="004C07A3"/>
    <w:rsid w:val="004D13D7"/>
    <w:rsid w:val="004D6438"/>
    <w:rsid w:val="004F1B6B"/>
    <w:rsid w:val="00501731"/>
    <w:rsid w:val="00502218"/>
    <w:rsid w:val="005065CC"/>
    <w:rsid w:val="00513294"/>
    <w:rsid w:val="005141D1"/>
    <w:rsid w:val="00525DF6"/>
    <w:rsid w:val="00537605"/>
    <w:rsid w:val="00542425"/>
    <w:rsid w:val="00545420"/>
    <w:rsid w:val="00547E9A"/>
    <w:rsid w:val="005508AA"/>
    <w:rsid w:val="00564500"/>
    <w:rsid w:val="005652F0"/>
    <w:rsid w:val="00567BC3"/>
    <w:rsid w:val="005753FC"/>
    <w:rsid w:val="00585AC8"/>
    <w:rsid w:val="005A379F"/>
    <w:rsid w:val="005A3BB9"/>
    <w:rsid w:val="005A3DD3"/>
    <w:rsid w:val="005C13D0"/>
    <w:rsid w:val="005D431E"/>
    <w:rsid w:val="005D776C"/>
    <w:rsid w:val="005E12E5"/>
    <w:rsid w:val="005E5106"/>
    <w:rsid w:val="005F4A0B"/>
    <w:rsid w:val="005F7399"/>
    <w:rsid w:val="0060032E"/>
    <w:rsid w:val="00601B89"/>
    <w:rsid w:val="00626000"/>
    <w:rsid w:val="00626699"/>
    <w:rsid w:val="006614C2"/>
    <w:rsid w:val="00674E6F"/>
    <w:rsid w:val="00677331"/>
    <w:rsid w:val="00682010"/>
    <w:rsid w:val="00683E94"/>
    <w:rsid w:val="00684C77"/>
    <w:rsid w:val="006955C4"/>
    <w:rsid w:val="00695A92"/>
    <w:rsid w:val="00696498"/>
    <w:rsid w:val="006A161C"/>
    <w:rsid w:val="006A42D0"/>
    <w:rsid w:val="006A531C"/>
    <w:rsid w:val="006A5912"/>
    <w:rsid w:val="006A7074"/>
    <w:rsid w:val="006B1813"/>
    <w:rsid w:val="006B29B4"/>
    <w:rsid w:val="006C7274"/>
    <w:rsid w:val="006D55CE"/>
    <w:rsid w:val="006D5DD9"/>
    <w:rsid w:val="006D7F40"/>
    <w:rsid w:val="006E7F4F"/>
    <w:rsid w:val="006F18CD"/>
    <w:rsid w:val="006F309B"/>
    <w:rsid w:val="006F3348"/>
    <w:rsid w:val="006F4BDB"/>
    <w:rsid w:val="006F4CF5"/>
    <w:rsid w:val="007001FC"/>
    <w:rsid w:val="00700B7F"/>
    <w:rsid w:val="0070683C"/>
    <w:rsid w:val="00710BE0"/>
    <w:rsid w:val="007133B6"/>
    <w:rsid w:val="007151DB"/>
    <w:rsid w:val="00716307"/>
    <w:rsid w:val="007307CF"/>
    <w:rsid w:val="00732F0B"/>
    <w:rsid w:val="007374AC"/>
    <w:rsid w:val="007542D1"/>
    <w:rsid w:val="00754445"/>
    <w:rsid w:val="00771C50"/>
    <w:rsid w:val="007876CA"/>
    <w:rsid w:val="00791C31"/>
    <w:rsid w:val="0079503D"/>
    <w:rsid w:val="007A1440"/>
    <w:rsid w:val="007B3D61"/>
    <w:rsid w:val="007B4A25"/>
    <w:rsid w:val="007B5A7D"/>
    <w:rsid w:val="007B6612"/>
    <w:rsid w:val="007C3657"/>
    <w:rsid w:val="007D1AE0"/>
    <w:rsid w:val="007E13A9"/>
    <w:rsid w:val="007E28E5"/>
    <w:rsid w:val="007E39C5"/>
    <w:rsid w:val="007E495A"/>
    <w:rsid w:val="007F295D"/>
    <w:rsid w:val="007F378B"/>
    <w:rsid w:val="00801DC8"/>
    <w:rsid w:val="00804F61"/>
    <w:rsid w:val="008139E1"/>
    <w:rsid w:val="00815D8F"/>
    <w:rsid w:val="00817C12"/>
    <w:rsid w:val="00823091"/>
    <w:rsid w:val="0082552E"/>
    <w:rsid w:val="008305B9"/>
    <w:rsid w:val="00844A7F"/>
    <w:rsid w:val="00846C9F"/>
    <w:rsid w:val="00846E07"/>
    <w:rsid w:val="00851C2C"/>
    <w:rsid w:val="00857532"/>
    <w:rsid w:val="00864EA4"/>
    <w:rsid w:val="00870165"/>
    <w:rsid w:val="00871AC0"/>
    <w:rsid w:val="00885480"/>
    <w:rsid w:val="00885B70"/>
    <w:rsid w:val="008904A0"/>
    <w:rsid w:val="00892FD1"/>
    <w:rsid w:val="00893778"/>
    <w:rsid w:val="008A07E5"/>
    <w:rsid w:val="008A49B1"/>
    <w:rsid w:val="008A4CEB"/>
    <w:rsid w:val="008B2119"/>
    <w:rsid w:val="008C0465"/>
    <w:rsid w:val="008E2BBA"/>
    <w:rsid w:val="008F1F09"/>
    <w:rsid w:val="008F2976"/>
    <w:rsid w:val="008F6D43"/>
    <w:rsid w:val="009077AC"/>
    <w:rsid w:val="00923D2D"/>
    <w:rsid w:val="00924723"/>
    <w:rsid w:val="009329A7"/>
    <w:rsid w:val="009373CD"/>
    <w:rsid w:val="00945452"/>
    <w:rsid w:val="009602FC"/>
    <w:rsid w:val="009746F0"/>
    <w:rsid w:val="00976632"/>
    <w:rsid w:val="00976CE4"/>
    <w:rsid w:val="009811F8"/>
    <w:rsid w:val="0098456A"/>
    <w:rsid w:val="00992DCF"/>
    <w:rsid w:val="0099383B"/>
    <w:rsid w:val="009A348F"/>
    <w:rsid w:val="009A35C3"/>
    <w:rsid w:val="009A65F0"/>
    <w:rsid w:val="009A7C39"/>
    <w:rsid w:val="009B70CB"/>
    <w:rsid w:val="009B712A"/>
    <w:rsid w:val="009C0EDD"/>
    <w:rsid w:val="009C266B"/>
    <w:rsid w:val="009C5EA6"/>
    <w:rsid w:val="009E7C60"/>
    <w:rsid w:val="009F1525"/>
    <w:rsid w:val="009F3B6C"/>
    <w:rsid w:val="00A1095E"/>
    <w:rsid w:val="00A13BA5"/>
    <w:rsid w:val="00A13E95"/>
    <w:rsid w:val="00A14052"/>
    <w:rsid w:val="00A2701A"/>
    <w:rsid w:val="00A27E75"/>
    <w:rsid w:val="00A30D56"/>
    <w:rsid w:val="00A35308"/>
    <w:rsid w:val="00A376F4"/>
    <w:rsid w:val="00A400E9"/>
    <w:rsid w:val="00A423D1"/>
    <w:rsid w:val="00A44A0D"/>
    <w:rsid w:val="00A516CC"/>
    <w:rsid w:val="00A62CAC"/>
    <w:rsid w:val="00A654AD"/>
    <w:rsid w:val="00A74A08"/>
    <w:rsid w:val="00A80BF5"/>
    <w:rsid w:val="00A80E54"/>
    <w:rsid w:val="00A86A2C"/>
    <w:rsid w:val="00A94CF6"/>
    <w:rsid w:val="00A959C3"/>
    <w:rsid w:val="00A96F80"/>
    <w:rsid w:val="00AA0550"/>
    <w:rsid w:val="00AA163A"/>
    <w:rsid w:val="00AA465C"/>
    <w:rsid w:val="00AA7BF5"/>
    <w:rsid w:val="00AB6DD3"/>
    <w:rsid w:val="00AC02EB"/>
    <w:rsid w:val="00AC2534"/>
    <w:rsid w:val="00AC2BA0"/>
    <w:rsid w:val="00AD3917"/>
    <w:rsid w:val="00AD6E80"/>
    <w:rsid w:val="00AE4442"/>
    <w:rsid w:val="00AE4A6C"/>
    <w:rsid w:val="00AE5247"/>
    <w:rsid w:val="00AE60C1"/>
    <w:rsid w:val="00AE641F"/>
    <w:rsid w:val="00AE667B"/>
    <w:rsid w:val="00AF030C"/>
    <w:rsid w:val="00AF5356"/>
    <w:rsid w:val="00AF6DC6"/>
    <w:rsid w:val="00B02954"/>
    <w:rsid w:val="00B205E7"/>
    <w:rsid w:val="00B275F7"/>
    <w:rsid w:val="00B34BC7"/>
    <w:rsid w:val="00B4713C"/>
    <w:rsid w:val="00B5757B"/>
    <w:rsid w:val="00B70EA8"/>
    <w:rsid w:val="00B75A27"/>
    <w:rsid w:val="00B77D3B"/>
    <w:rsid w:val="00B82253"/>
    <w:rsid w:val="00B823AE"/>
    <w:rsid w:val="00B87528"/>
    <w:rsid w:val="00B90A71"/>
    <w:rsid w:val="00B974D7"/>
    <w:rsid w:val="00BA3B01"/>
    <w:rsid w:val="00BA7343"/>
    <w:rsid w:val="00BA7ADA"/>
    <w:rsid w:val="00BB15A1"/>
    <w:rsid w:val="00BB1690"/>
    <w:rsid w:val="00BB17CE"/>
    <w:rsid w:val="00BB2A2B"/>
    <w:rsid w:val="00BB2A7B"/>
    <w:rsid w:val="00BB467E"/>
    <w:rsid w:val="00BC3CCD"/>
    <w:rsid w:val="00BC7FA3"/>
    <w:rsid w:val="00BD7FB8"/>
    <w:rsid w:val="00BE057D"/>
    <w:rsid w:val="00BF0888"/>
    <w:rsid w:val="00BF1767"/>
    <w:rsid w:val="00C017A8"/>
    <w:rsid w:val="00C04BF9"/>
    <w:rsid w:val="00C07526"/>
    <w:rsid w:val="00C11C71"/>
    <w:rsid w:val="00C11CD5"/>
    <w:rsid w:val="00C3464F"/>
    <w:rsid w:val="00C53F0D"/>
    <w:rsid w:val="00C5683C"/>
    <w:rsid w:val="00C645B0"/>
    <w:rsid w:val="00C6677B"/>
    <w:rsid w:val="00C81318"/>
    <w:rsid w:val="00C8380C"/>
    <w:rsid w:val="00C86427"/>
    <w:rsid w:val="00C91B24"/>
    <w:rsid w:val="00C95C1A"/>
    <w:rsid w:val="00CC14A2"/>
    <w:rsid w:val="00CC39BC"/>
    <w:rsid w:val="00CC4EA6"/>
    <w:rsid w:val="00CC6173"/>
    <w:rsid w:val="00CD0254"/>
    <w:rsid w:val="00CD5E8D"/>
    <w:rsid w:val="00CD67DF"/>
    <w:rsid w:val="00CE015E"/>
    <w:rsid w:val="00CE1CD2"/>
    <w:rsid w:val="00CE6666"/>
    <w:rsid w:val="00CF3A00"/>
    <w:rsid w:val="00CF53AD"/>
    <w:rsid w:val="00D00A6E"/>
    <w:rsid w:val="00D0165E"/>
    <w:rsid w:val="00D033EA"/>
    <w:rsid w:val="00D10172"/>
    <w:rsid w:val="00D10633"/>
    <w:rsid w:val="00D1186D"/>
    <w:rsid w:val="00D12A6E"/>
    <w:rsid w:val="00D168D3"/>
    <w:rsid w:val="00D20311"/>
    <w:rsid w:val="00D24576"/>
    <w:rsid w:val="00D32098"/>
    <w:rsid w:val="00D331EB"/>
    <w:rsid w:val="00D336A8"/>
    <w:rsid w:val="00D344F4"/>
    <w:rsid w:val="00D348D0"/>
    <w:rsid w:val="00D47461"/>
    <w:rsid w:val="00D5472B"/>
    <w:rsid w:val="00D55046"/>
    <w:rsid w:val="00D61136"/>
    <w:rsid w:val="00D65291"/>
    <w:rsid w:val="00D67F6F"/>
    <w:rsid w:val="00D84287"/>
    <w:rsid w:val="00D85630"/>
    <w:rsid w:val="00D931F7"/>
    <w:rsid w:val="00D95607"/>
    <w:rsid w:val="00D96498"/>
    <w:rsid w:val="00DA0E83"/>
    <w:rsid w:val="00DA59E3"/>
    <w:rsid w:val="00DB0C1F"/>
    <w:rsid w:val="00DB1799"/>
    <w:rsid w:val="00DC00D6"/>
    <w:rsid w:val="00DC0711"/>
    <w:rsid w:val="00DC13B0"/>
    <w:rsid w:val="00DD315D"/>
    <w:rsid w:val="00DD3C3C"/>
    <w:rsid w:val="00DE40EB"/>
    <w:rsid w:val="00DE5100"/>
    <w:rsid w:val="00DF5361"/>
    <w:rsid w:val="00DF7999"/>
    <w:rsid w:val="00E00932"/>
    <w:rsid w:val="00E065F0"/>
    <w:rsid w:val="00E06812"/>
    <w:rsid w:val="00E13F5E"/>
    <w:rsid w:val="00E2267A"/>
    <w:rsid w:val="00E27B4E"/>
    <w:rsid w:val="00E33FC8"/>
    <w:rsid w:val="00E34105"/>
    <w:rsid w:val="00E47505"/>
    <w:rsid w:val="00E500AC"/>
    <w:rsid w:val="00E578C7"/>
    <w:rsid w:val="00E654D0"/>
    <w:rsid w:val="00E810FE"/>
    <w:rsid w:val="00E91DFD"/>
    <w:rsid w:val="00EB0B94"/>
    <w:rsid w:val="00EB430C"/>
    <w:rsid w:val="00EB56FC"/>
    <w:rsid w:val="00EC299A"/>
    <w:rsid w:val="00ED6548"/>
    <w:rsid w:val="00EF5750"/>
    <w:rsid w:val="00F05788"/>
    <w:rsid w:val="00F07A89"/>
    <w:rsid w:val="00F109D9"/>
    <w:rsid w:val="00F118CA"/>
    <w:rsid w:val="00F12387"/>
    <w:rsid w:val="00F13167"/>
    <w:rsid w:val="00F27E82"/>
    <w:rsid w:val="00F30134"/>
    <w:rsid w:val="00F35DA3"/>
    <w:rsid w:val="00F37234"/>
    <w:rsid w:val="00F407EB"/>
    <w:rsid w:val="00F40D08"/>
    <w:rsid w:val="00F44D1F"/>
    <w:rsid w:val="00F461C3"/>
    <w:rsid w:val="00F467DF"/>
    <w:rsid w:val="00F50207"/>
    <w:rsid w:val="00F56CDC"/>
    <w:rsid w:val="00F61FCD"/>
    <w:rsid w:val="00F6598E"/>
    <w:rsid w:val="00F6776B"/>
    <w:rsid w:val="00F70758"/>
    <w:rsid w:val="00F709B9"/>
    <w:rsid w:val="00F72660"/>
    <w:rsid w:val="00F77F3D"/>
    <w:rsid w:val="00F832DD"/>
    <w:rsid w:val="00F84651"/>
    <w:rsid w:val="00F94394"/>
    <w:rsid w:val="00FA5D7C"/>
    <w:rsid w:val="00FA65ED"/>
    <w:rsid w:val="00FA7603"/>
    <w:rsid w:val="00FA79E3"/>
    <w:rsid w:val="00FB33ED"/>
    <w:rsid w:val="00FC3777"/>
    <w:rsid w:val="00FC5E04"/>
    <w:rsid w:val="00FD083D"/>
    <w:rsid w:val="00FD3192"/>
    <w:rsid w:val="00FD3E9B"/>
    <w:rsid w:val="00FD4C56"/>
    <w:rsid w:val="00FE0148"/>
    <w:rsid w:val="00FE443D"/>
    <w:rsid w:val="00FE471A"/>
    <w:rsid w:val="00FE67C3"/>
    <w:rsid w:val="00FF4527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068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unhideWhenUsed/>
    <w:rsid w:val="00B02954"/>
    <w:rPr>
      <w:color w:val="0000FF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5E12E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E12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D547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1">
    <w:name w:val="Название Знак"/>
    <w:basedOn w:val="a0"/>
    <w:link w:val="af0"/>
    <w:uiPriority w:val="10"/>
    <w:rsid w:val="00D54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068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2">
    <w:name w:val="No Spacing"/>
    <w:uiPriority w:val="1"/>
    <w:qFormat/>
    <w:rsid w:val="007B3D61"/>
    <w:pPr>
      <w:spacing w:after="0" w:line="240" w:lineRule="auto"/>
    </w:pPr>
  </w:style>
  <w:style w:type="character" w:customStyle="1" w:styleId="w">
    <w:name w:val="w"/>
    <w:basedOn w:val="a0"/>
    <w:rsid w:val="00F70758"/>
  </w:style>
  <w:style w:type="paragraph" w:styleId="HTML">
    <w:name w:val="HTML Preformatted"/>
    <w:basedOn w:val="a"/>
    <w:link w:val="HTML0"/>
    <w:uiPriority w:val="99"/>
    <w:semiHidden/>
    <w:unhideWhenUsed/>
    <w:rsid w:val="00932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29A7"/>
    <w:rPr>
      <w:rFonts w:ascii="Courier New" w:eastAsia="Times New Roman" w:hAnsi="Courier New" w:cs="Courier New"/>
      <w:sz w:val="20"/>
      <w:szCs w:val="20"/>
    </w:rPr>
  </w:style>
  <w:style w:type="character" w:customStyle="1" w:styleId="pathseparator">
    <w:name w:val="path__separator"/>
    <w:basedOn w:val="a0"/>
    <w:rsid w:val="00326E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ru.wikipedia.org/wiki/%D0%97%D0%B0%D1%85%D0%BE%D0%B4%D0%B5%D1%80,_%D0%91%D0%BE%D1%80%D0%B8%D1%81_%D0%92%D0%BB%D0%B0%D0%B4%D0%B8%D0%BC%D0%B8%D1%80%D0%BE%D0%B2%D0%B8%D1%87" TargetMode="External"/><Relationship Id="rId26" Type="http://schemas.openxmlformats.org/officeDocument/2006/relationships/hyperlink" Target="https://ru.wikipedia.org/wiki/%D0%9C%D1%83%D1%80%D0%B7%D0%B8%D0%BB%D0%BA%D0%B0_%D0%BD%D0%B0_%D1%81%D0%BF%D1%83%D1%82%D0%BD%D0%B8%D0%BA%D0%B5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2011_%D0%B3%D0%BE%D0%B4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ru.wikipedia.org/wiki/%D0%91%D0%BB%D0%B0%D0%B3%D0%B8%D0%BD%D0%B8%D0%BD%D0%B0,_%D0%95%D0%BB%D0%B5%D0%BD%D0%B0_%D0%90%D0%BB%D0%B5%D0%BA%D1%81%D0%B0%D0%BD%D0%B4%D1%80%D0%BE%D0%B2%D0%BD%D0%B0" TargetMode="External"/><Relationship Id="rId25" Type="http://schemas.openxmlformats.org/officeDocument/2006/relationships/hyperlink" Target="https://ru.wikipedia.org/wiki/%D0%9C%D1%83%D1%80%D0%B7%D0%B8%D0%BB%D0%BA%D0%B0_%D0%B8_%D0%B2%D0%B5%D0%BB%D0%B8%D0%BA%D0%B0%D0%B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C%D0%B8%D1%85%D0%B0%D0%BB%D0%BA%D0%BE%D0%B2,_%D0%A1%D0%B5%D1%80%D0%B3%D0%B5%D0%B9_%D0%92%D0%BB%D0%B0%D0%B4%D0%B8%D0%BC%D0%B8%D1%80%D0%BE%D0%B2%D0%B8%D1%87" TargetMode="External"/><Relationship Id="rId20" Type="http://schemas.openxmlformats.org/officeDocument/2006/relationships/hyperlink" Target="https://ru.wikipedia.org/wiki/%D0%9D%D0%BE%D1%81%D0%BE%D0%B2,_%D0%9D%D0%B8%D0%BA%D0%BE%D0%BB%D0%B0%D0%B9_%D0%9D%D0%B8%D0%BA%D0%BE%D0%BB%D0%B0%D0%B5%D0%B2%D0%B8%D1%87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andex.ru/clck/jsredir?bu=bdo6&amp;from=yandex.ru%3Bsearch%2F%3Bweb%3B%3B&amp;text=&amp;etext=2131.HBkACRXpOl86PPu3cp0OrOVnrr41trmRn-kFmJUiUjWiqrnH6fCV99_zNXNve5dkjq68RbFdR1Ne-q7UP8wdHzuXNZ-rtF4rW4QFHRd2Zhs.e47a84fe4a9469eb927d06943328765f3dd0f336&amp;uuid=&amp;state=PEtFfuTeVD4jaxywoSUvtB2i7c0_vxGd2E9eR729KuIQGpPxcKWQSHSdfi63Is_-FTQakDLX4Cm898924SG_gw3_Ej3CZklP&amp;&amp;cst=AiuY0DBWFJ4CiF6OxvZkNM8Vihk31oJ5TMZdXom9nEL3mkEjone1UMqYkbI6u-mRsmqth9r6lKWZ-ViKpkfgijFyxtzjzxcq9KdT8jqCFvaGI0iS9_uQpZu42SjS0sPZPLAHgTJJxY-Cw7_IJxO4Ovs8JhquZtFxhZk2EuFzCSKRRFvYCuM5LKRwDXOIIcagTqIJyvoKBZCAaRMlZlu2VVPUIhOHbXyUDai1g9ah6ItRuAKpulQCuAK33J0lKWMUsCtzvHkXkcesc2qSEbR4H9zmGyFiPmIdmhCEfRGR1Q62RmrcmZ4Rmjun8DO0LR_IwQgo4Q9d_jxFt1drU9RQzHUtL5aWQTY-zlsPGz22alc,&amp;data=UlNrNmk5WktYejY4cHFySjRXSWhXSU96eDgzSjJyWlRNdjRuVFdsYjM1RlhjMm9Fdi0xSWlpclhKOGxSSXJvcWdLOGgxRndvZVBEVHhqNUpvTnlDMmxTbk1hWmE2SDU0R2FmNUZmbWlBUlEs&amp;sign=a512332879c086cfbbedcc930601feec&amp;keyno=0&amp;b64e=2&amp;ref=orjY4mGPRjk5boDnW0uvlrrd71vZw9kpVBUyA8nmgRGGniRDizg1qSOLMU1fKW2tNKo8ciHHi-IUB3wPMfKaEhPGawjGzWawWbOSP0SRVS2CLh_f2SIb_TWFyku2jE_zEj4Xu-K61zvOY053pQCMHyr7nm0IrwK15tFRe9mS1waB4gJbpdkLPqvTyi5qDlUjkRkZR4V5YtdmWV2Dl0znl6Os_3oOrSJ2ofoYHuzBpWxb_78HVd8ZAb3h4-JowNHlpdLrV0kI2gZleGf7A7BBqdp3zn7m1ilQC-qo__XJGEk,&amp;l10n=ru&amp;rp=1&amp;cts=1556086791793&amp;mc=4.588185458985326&amp;hdtime=80871" TargetMode="External"/><Relationship Id="rId24" Type="http://schemas.openxmlformats.org/officeDocument/2006/relationships/hyperlink" Target="https://ru.wikipedia.org/wiki/%D0%9E%D0%BF%D1%8F%D1%82%D1%8C_%D0%B4%D0%B2%D0%BE%D0%B9%D0%BA%D0%B0_(%D0%BC%D1%83%D0%BB%D1%8C%D1%82%D1%84%D0%B8%D0%BB%D1%8C%D0%BC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C%D0%B0%D1%80%D1%88%D0%B0%D0%BA,_%D0%A1%D0%B0%D0%BC%D1%83%D0%B8%D0%BB_%D0%AF%D0%BA%D0%BE%D0%B2%D0%BB%D0%B5%D0%B2%D0%B8%D1%87" TargetMode="External"/><Relationship Id="rId23" Type="http://schemas.openxmlformats.org/officeDocument/2006/relationships/hyperlink" Target="https://ru.wikipedia.org/wiki/%D0%9F%D1%80%D0%B8%D0%BA%D0%BB%D1%8E%D1%87%D0%B5%D0%BD%D0%B8%D1%8F_%D0%9C%D1%83%D1%80%D0%B7%D0%B8%D0%BB%D0%BA%D0%B8_(%D0%BC%D1%83%D0%BB%D1%8C%D1%82%D1%84%D0%B8%D0%BB%D1%8C%D0%BC)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hyperlink" Target="https://ru.wikipedia.org/wiki/%D0%91%D0%B0%D1%80%D1%82%D0%BE,_%D0%90%D0%B3%D0%BD%D0%B8%D1%8F_%D0%9B%D1%8C%D0%B2%D0%BE%D0%B2%D0%BD%D0%B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dic.academic.ru/dic.nsf/vasmer/43664/%D0%BC%D1%83%D1%80%D0%B7%D0%B8%D0%BB%D0%BA%D0%B0" TargetMode="External"/><Relationship Id="rId22" Type="http://schemas.openxmlformats.org/officeDocument/2006/relationships/hyperlink" Target="https://ru.wikipedia.org/wiki/%D0%9A%D0%BD%D0%B8%D0%B3%D0%B0_%D1%80%D0%B5%D0%BA%D0%BE%D1%80%D0%B4%D0%BE%D0%B2_%D0%93%D0%B8%D0%BD%D0%BD%D0%B5%D1%81%D1%81%D0%B0" TargetMode="External"/><Relationship Id="rId27" Type="http://schemas.openxmlformats.org/officeDocument/2006/relationships/hyperlink" Target="https://murzilka.org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D620-7C5A-4EBF-AE70-12EEB6A7B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Минвалеева</dc:creator>
  <cp:lastModifiedBy>Крутиков</cp:lastModifiedBy>
  <cp:revision>82</cp:revision>
  <cp:lastPrinted>2019-04-24T06:29:00Z</cp:lastPrinted>
  <dcterms:created xsi:type="dcterms:W3CDTF">2017-04-13T11:27:00Z</dcterms:created>
  <dcterms:modified xsi:type="dcterms:W3CDTF">2019-04-24T06:37:00Z</dcterms:modified>
</cp:coreProperties>
</file>